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F11DD" w14:textId="77777777" w:rsidR="00AA21A5" w:rsidRDefault="00AA21A5" w:rsidP="00AA21A5">
      <w:pPr>
        <w:spacing w:after="0" w:line="240" w:lineRule="auto"/>
        <w:rPr>
          <w:rFonts w:ascii="Century Gothic" w:hAnsi="Century Gothic"/>
        </w:rPr>
      </w:pPr>
    </w:p>
    <w:p w14:paraId="1E3CFA91" w14:textId="77777777" w:rsidR="00AA21A5" w:rsidRDefault="00AA21A5" w:rsidP="00AA21A5">
      <w:pPr>
        <w:spacing w:after="0" w:line="240" w:lineRule="auto"/>
        <w:rPr>
          <w:rFonts w:ascii="Century Gothic" w:hAnsi="Century Gothic"/>
        </w:rPr>
      </w:pPr>
    </w:p>
    <w:p w14:paraId="246557C2" w14:textId="77777777" w:rsidR="00AA21A5" w:rsidRDefault="00AA21A5" w:rsidP="00AA21A5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3D9421" wp14:editId="71688E1A">
                <wp:simplePos x="0" y="0"/>
                <wp:positionH relativeFrom="column">
                  <wp:posOffset>635</wp:posOffset>
                </wp:positionH>
                <wp:positionV relativeFrom="page">
                  <wp:posOffset>2425065</wp:posOffset>
                </wp:positionV>
                <wp:extent cx="3009900" cy="1073150"/>
                <wp:effectExtent l="0" t="0" r="0" b="0"/>
                <wp:wrapTopAndBottom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1073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0AA67C" w14:textId="77777777" w:rsidR="00AA21A5" w:rsidRDefault="00AA21A5" w:rsidP="00AA21A5">
                            <w:pPr>
                              <w:tabs>
                                <w:tab w:val="left" w:pos="1134"/>
                              </w:tabs>
                              <w:spacing w:after="0" w:line="240" w:lineRule="auto"/>
                              <w:rPr>
                                <w:rFonts w:ascii="Century Gothic" w:hAnsi="Century Gothic" w:cs="Arial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</w:rPr>
                              <w:t>von</w:t>
                            </w:r>
                            <w:r>
                              <w:rPr>
                                <w:rFonts w:ascii="Century Gothic" w:hAnsi="Century Gothic" w:cs="Arial"/>
                              </w:rPr>
                              <w:tab/>
                              <w:t>Sylke Becker</w:t>
                            </w:r>
                          </w:p>
                          <w:p w14:paraId="07A1CDD3" w14:textId="77777777" w:rsidR="00AA21A5" w:rsidRDefault="00AA21A5" w:rsidP="00AA21A5">
                            <w:pPr>
                              <w:tabs>
                                <w:tab w:val="left" w:pos="1134"/>
                              </w:tabs>
                              <w:spacing w:after="0" w:line="240" w:lineRule="auto"/>
                              <w:rPr>
                                <w:rFonts w:ascii="Century Gothic" w:hAnsi="Century Gothic" w:cs="Arial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</w:rPr>
                              <w:t>Telefon</w:t>
                            </w:r>
                            <w:r>
                              <w:rPr>
                                <w:rFonts w:ascii="Century Gothic" w:hAnsi="Century Gothic" w:cs="Arial"/>
                              </w:rPr>
                              <w:tab/>
                              <w:t>+49 69 756081-33</w:t>
                            </w:r>
                          </w:p>
                          <w:p w14:paraId="6561C4E8" w14:textId="77777777" w:rsidR="00AA21A5" w:rsidRDefault="00AA21A5" w:rsidP="00AA21A5">
                            <w:pPr>
                              <w:tabs>
                                <w:tab w:val="left" w:pos="1134"/>
                              </w:tabs>
                              <w:spacing w:after="0" w:line="240" w:lineRule="auto"/>
                              <w:rPr>
                                <w:rFonts w:ascii="Century Gothic" w:hAnsi="Century Gothic" w:cs="Arial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</w:rPr>
                              <w:t>Telefax</w:t>
                            </w:r>
                            <w:r>
                              <w:rPr>
                                <w:rFonts w:ascii="Century Gothic" w:hAnsi="Century Gothic" w:cs="Arial"/>
                              </w:rPr>
                              <w:tab/>
                              <w:t>+49 69 756081-11</w:t>
                            </w:r>
                          </w:p>
                          <w:p w14:paraId="72CBED64" w14:textId="77777777" w:rsidR="00AA21A5" w:rsidRDefault="00AA21A5" w:rsidP="00AA21A5">
                            <w:pPr>
                              <w:tabs>
                                <w:tab w:val="left" w:pos="1134"/>
                              </w:tabs>
                              <w:spacing w:after="0" w:line="240" w:lineRule="auto"/>
                              <w:rPr>
                                <w:rFonts w:ascii="Century Gothic" w:hAnsi="Century Gothic" w:cs="Arial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</w:rPr>
                              <w:t>E-Mail</w:t>
                            </w:r>
                            <w:r>
                              <w:rPr>
                                <w:rFonts w:ascii="Century Gothic" w:hAnsi="Century Gothic" w:cs="Arial"/>
                              </w:rPr>
                              <w:tab/>
                              <w:t>s.becker@vdw.de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720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3D9421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.05pt;margin-top:190.95pt;width:237pt;height:8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" filled="f" stroked="f" strokeweight=".5pt">
                <v:textbox inset="0,0,2mm">
                  <w:txbxContent>
                    <w:p w14:paraId="640AA67C" w14:textId="77777777" w:rsidR="00AA21A5" w:rsidRDefault="00AA21A5" w:rsidP="00AA21A5">
                      <w:pPr>
                        <w:tabs>
                          <w:tab w:val="left" w:pos="1134"/>
                        </w:tabs>
                        <w:spacing w:after="0" w:line="240" w:lineRule="auto"/>
                        <w:rPr>
                          <w:rFonts w:ascii="Century Gothic" w:hAnsi="Century Gothic" w:cs="Arial"/>
                        </w:rPr>
                      </w:pPr>
                      <w:r>
                        <w:rPr>
                          <w:rFonts w:ascii="Century Gothic" w:hAnsi="Century Gothic" w:cs="Arial"/>
                        </w:rPr>
                        <w:t>von</w:t>
                      </w:r>
                      <w:r>
                        <w:rPr>
                          <w:rFonts w:ascii="Century Gothic" w:hAnsi="Century Gothic" w:cs="Arial"/>
                        </w:rPr>
                        <w:tab/>
                        <w:t>Sylke Becker</w:t>
                      </w:r>
                    </w:p>
                    <w:p w14:paraId="07A1CDD3" w14:textId="77777777" w:rsidR="00AA21A5" w:rsidRDefault="00AA21A5" w:rsidP="00AA21A5">
                      <w:pPr>
                        <w:tabs>
                          <w:tab w:val="left" w:pos="1134"/>
                        </w:tabs>
                        <w:spacing w:after="0" w:line="240" w:lineRule="auto"/>
                        <w:rPr>
                          <w:rFonts w:ascii="Century Gothic" w:hAnsi="Century Gothic" w:cs="Arial"/>
                        </w:rPr>
                      </w:pPr>
                      <w:r>
                        <w:rPr>
                          <w:rFonts w:ascii="Century Gothic" w:hAnsi="Century Gothic" w:cs="Arial"/>
                        </w:rPr>
                        <w:t>Telefon</w:t>
                      </w:r>
                      <w:r>
                        <w:rPr>
                          <w:rFonts w:ascii="Century Gothic" w:hAnsi="Century Gothic" w:cs="Arial"/>
                        </w:rPr>
                        <w:tab/>
                        <w:t>+49 69 756081-33</w:t>
                      </w:r>
                    </w:p>
                    <w:p w14:paraId="6561C4E8" w14:textId="77777777" w:rsidR="00AA21A5" w:rsidRDefault="00AA21A5" w:rsidP="00AA21A5">
                      <w:pPr>
                        <w:tabs>
                          <w:tab w:val="left" w:pos="1134"/>
                        </w:tabs>
                        <w:spacing w:after="0" w:line="240" w:lineRule="auto"/>
                        <w:rPr>
                          <w:rFonts w:ascii="Century Gothic" w:hAnsi="Century Gothic" w:cs="Arial"/>
                        </w:rPr>
                      </w:pPr>
                      <w:r>
                        <w:rPr>
                          <w:rFonts w:ascii="Century Gothic" w:hAnsi="Century Gothic" w:cs="Arial"/>
                        </w:rPr>
                        <w:t>Telefax</w:t>
                      </w:r>
                      <w:r>
                        <w:rPr>
                          <w:rFonts w:ascii="Century Gothic" w:hAnsi="Century Gothic" w:cs="Arial"/>
                        </w:rPr>
                        <w:tab/>
                        <w:t>+49 69 756081-11</w:t>
                      </w:r>
                    </w:p>
                    <w:p w14:paraId="72CBED64" w14:textId="77777777" w:rsidR="00AA21A5" w:rsidRDefault="00AA21A5" w:rsidP="00AA21A5">
                      <w:pPr>
                        <w:tabs>
                          <w:tab w:val="left" w:pos="1134"/>
                        </w:tabs>
                        <w:spacing w:after="0" w:line="240" w:lineRule="auto"/>
                        <w:rPr>
                          <w:rFonts w:ascii="Century Gothic" w:hAnsi="Century Gothic" w:cs="Arial"/>
                        </w:rPr>
                      </w:pPr>
                      <w:r>
                        <w:rPr>
                          <w:rFonts w:ascii="Century Gothic" w:hAnsi="Century Gothic" w:cs="Arial"/>
                        </w:rPr>
                        <w:t>E-Mail</w:t>
                      </w:r>
                      <w:r>
                        <w:rPr>
                          <w:rFonts w:ascii="Century Gothic" w:hAnsi="Century Gothic" w:cs="Arial"/>
                        </w:rPr>
                        <w:tab/>
                        <w:t>s.becker@vdw.de</w:t>
                      </w:r>
                    </w:p>
                  </w:txbxContent>
                </v:textbox>
                <w10:wrap type="topAndBottom" anchory="page"/>
              </v:shape>
            </w:pict>
          </mc:Fallback>
        </mc:AlternateContent>
      </w:r>
    </w:p>
    <w:p w14:paraId="2AC1D575" w14:textId="77777777" w:rsidR="00BB514D" w:rsidRDefault="00BB514D" w:rsidP="00BB514D">
      <w:pPr>
        <w:keepNext/>
        <w:tabs>
          <w:tab w:val="left" w:pos="7655"/>
        </w:tabs>
        <w:spacing w:after="200"/>
        <w:outlineLvl w:val="0"/>
        <w:rPr>
          <w:rFonts w:ascii="Century Gothic" w:eastAsia="Calibri" w:hAnsi="Century Gothic" w:cs="Arial"/>
          <w:b/>
        </w:rPr>
      </w:pPr>
      <w:bookmarkStart w:id="0" w:name="_Hlk66349137"/>
      <w:bookmarkEnd w:id="0"/>
      <w:r w:rsidRPr="008577A4">
        <w:rPr>
          <w:rFonts w:ascii="Century Gothic" w:eastAsia="Calibri" w:hAnsi="Century Gothic" w:cs="Arial"/>
          <w:b/>
        </w:rPr>
        <w:t>Bilder zur METAV-Presseinformation</w:t>
      </w:r>
    </w:p>
    <w:p w14:paraId="068EEDAB" w14:textId="77777777" w:rsidR="000A2AB3" w:rsidRPr="000B725D" w:rsidRDefault="000A2AB3" w:rsidP="000A2AB3">
      <w:pPr>
        <w:pStyle w:val="Vorspann"/>
        <w:rPr>
          <w:rFonts w:ascii="Century Gothic" w:hAnsi="Century Gothic" w:cs="Arial"/>
          <w:b/>
          <w:bCs/>
          <w:sz w:val="28"/>
          <w:szCs w:val="32"/>
        </w:rPr>
      </w:pPr>
      <w:r w:rsidRPr="000B725D">
        <w:rPr>
          <w:rFonts w:ascii="Century Gothic" w:hAnsi="Century Gothic" w:cs="Arial"/>
          <w:b/>
          <w:bCs/>
          <w:sz w:val="28"/>
          <w:szCs w:val="32"/>
        </w:rPr>
        <w:t>Additive Kettenreaktionen in der Bauteilfertigung</w:t>
      </w:r>
    </w:p>
    <w:p w14:paraId="34406F85" w14:textId="77777777" w:rsidR="000A2AB3" w:rsidRDefault="000A2AB3" w:rsidP="000A2AB3">
      <w:pPr>
        <w:spacing w:line="360" w:lineRule="auto"/>
        <w:ind w:right="1274"/>
        <w:rPr>
          <w:rFonts w:ascii="Century Gothic" w:eastAsia="MS Mincho" w:hAnsi="Century Gothic" w:cs="Arial"/>
          <w:b/>
          <w:bCs/>
          <w:iCs/>
        </w:rPr>
      </w:pPr>
      <w:r w:rsidRPr="00DA15D6">
        <w:rPr>
          <w:rFonts w:ascii="Calibri" w:eastAsia="Calibri" w:hAnsi="Calibri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2CE94A8" wp14:editId="1A29AA21">
                <wp:simplePos x="0" y="0"/>
                <wp:positionH relativeFrom="column">
                  <wp:posOffset>2433320</wp:posOffset>
                </wp:positionH>
                <wp:positionV relativeFrom="paragraph">
                  <wp:posOffset>334011</wp:posOffset>
                </wp:positionV>
                <wp:extent cx="3256280" cy="1714500"/>
                <wp:effectExtent l="0" t="0" r="0" b="0"/>
                <wp:wrapNone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6280" cy="1714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064D94" w14:textId="75D2A17B" w:rsidR="000A2AB3" w:rsidRDefault="000A2AB3" w:rsidP="000A2AB3">
                            <w:pPr>
                              <w:rPr>
                                <w:rFonts w:ascii="Century Gothic" w:hAnsi="Century Gothic" w:cs="Calibri"/>
                              </w:rPr>
                            </w:pPr>
                            <w:r w:rsidRPr="00EF246E">
                              <w:rPr>
                                <w:rFonts w:ascii="Century Gothic" w:eastAsia="MS Mincho" w:hAnsi="Century Gothic" w:cs="Arial"/>
                              </w:rPr>
                              <w:t>((</w:t>
                            </w:r>
                            <w:r w:rsidRPr="00960732">
                              <w:rPr>
                                <w:rFonts w:ascii="Century Gothic" w:eastAsia="MS Mincho" w:hAnsi="Century Gothic" w:cs="Arial"/>
                              </w:rPr>
                              <w:t>Research method_2.png</w:t>
                            </w:r>
                            <w:r w:rsidRPr="00EF246E">
                              <w:rPr>
                                <w:rFonts w:ascii="Century Gothic" w:eastAsia="MS Mincho" w:hAnsi="Century Gothic" w:cs="Arial"/>
                              </w:rPr>
                              <w:t>))</w:t>
                            </w:r>
                            <w:r>
                              <w:rPr>
                                <w:rFonts w:ascii="Century Gothic" w:eastAsia="MS Mincho" w:hAnsi="Century Gothic" w:cs="Arial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eastAsia="MS Mincho" w:hAnsi="Century Gothic" w:cs="Arial"/>
                              </w:rPr>
                              <w:br/>
                              <w:t xml:space="preserve">Ein internationales Netzwerk erforscht </w:t>
                            </w:r>
                            <w:r w:rsidR="00EF54A4">
                              <w:rPr>
                                <w:rFonts w:ascii="Century Gothic" w:eastAsia="MS Mincho" w:hAnsi="Century Gothic" w:cs="Arial"/>
                              </w:rPr>
                              <w:t>i</w:t>
                            </w:r>
                            <w:r w:rsidRPr="005F737F">
                              <w:rPr>
                                <w:rFonts w:ascii="Century Gothic" w:eastAsia="MS Mincho" w:hAnsi="Century Gothic" w:cs="Arial"/>
                              </w:rPr>
                              <w:t>m EU-Projekt Ad-</w:t>
                            </w:r>
                            <w:proofErr w:type="spellStart"/>
                            <w:r w:rsidRPr="005F737F">
                              <w:rPr>
                                <w:rFonts w:ascii="Century Gothic" w:eastAsia="MS Mincho" w:hAnsi="Century Gothic" w:cs="Arial"/>
                              </w:rPr>
                              <w:t>Proc</w:t>
                            </w:r>
                            <w:proofErr w:type="spellEnd"/>
                            <w:r w:rsidRPr="005F737F">
                              <w:rPr>
                                <w:rFonts w:ascii="Century Gothic" w:eastAsia="MS Mincho" w:hAnsi="Century Gothic" w:cs="Arial"/>
                              </w:rPr>
                              <w:t xml:space="preserve">-Add neue Prozesse zum Bearbeiten von additiv gefertigten Bauteilen. Es geht unter anderem um die Wechselwirkungen mit spanender </w:t>
                            </w:r>
                            <w:proofErr w:type="spellStart"/>
                            <w:r w:rsidRPr="005F737F">
                              <w:rPr>
                                <w:rFonts w:ascii="Century Gothic" w:eastAsia="MS Mincho" w:hAnsi="Century Gothic" w:cs="Arial"/>
                              </w:rPr>
                              <w:t>Nachbe-arbeitung</w:t>
                            </w:r>
                            <w:proofErr w:type="spellEnd"/>
                            <w:r w:rsidRPr="005F737F">
                              <w:rPr>
                                <w:rFonts w:ascii="Century Gothic" w:eastAsia="MS Mincho" w:hAnsi="Century Gothic" w:cs="Arial"/>
                              </w:rPr>
                              <w:t>.</w:t>
                            </w:r>
                            <w:r>
                              <w:rPr>
                                <w:rFonts w:ascii="Century Gothic" w:hAnsi="Century Gothic" w:cs="Calibri"/>
                              </w:rPr>
                              <w:t xml:space="preserve"> </w:t>
                            </w:r>
                          </w:p>
                          <w:p w14:paraId="61DB07CC" w14:textId="77777777" w:rsidR="000A2AB3" w:rsidRPr="005F737F" w:rsidRDefault="000A2AB3" w:rsidP="000A2AB3">
                            <w:pPr>
                              <w:rPr>
                                <w:rFonts w:ascii="Century Gothic" w:hAnsi="Century Gothic" w:cs="Calibri"/>
                              </w:rPr>
                            </w:pPr>
                            <w:r>
                              <w:rPr>
                                <w:rFonts w:ascii="Century Gothic" w:eastAsia="MS Mincho" w:hAnsi="Century Gothic" w:cs="Arial"/>
                                <w:sz w:val="16"/>
                                <w:szCs w:val="16"/>
                                <w:lang w:eastAsia="de-DE"/>
                              </w:rPr>
                              <w:t>Grafik</w:t>
                            </w:r>
                            <w:r w:rsidRPr="00E520FA">
                              <w:rPr>
                                <w:rFonts w:ascii="Century Gothic" w:eastAsia="MS Mincho" w:hAnsi="Century Gothic" w:cs="Arial"/>
                                <w:sz w:val="16"/>
                                <w:szCs w:val="16"/>
                                <w:lang w:eastAsia="de-DE"/>
                              </w:rPr>
                              <w:t xml:space="preserve">: </w:t>
                            </w:r>
                            <w:r>
                              <w:rPr>
                                <w:rFonts w:ascii="Century Gothic" w:eastAsia="MS Mincho" w:hAnsi="Century Gothic" w:cs="Arial"/>
                                <w:sz w:val="16"/>
                                <w:szCs w:val="16"/>
                                <w:lang w:eastAsia="de-DE"/>
                              </w:rPr>
                              <w:t>Ad-</w:t>
                            </w:r>
                            <w:proofErr w:type="spellStart"/>
                            <w:r>
                              <w:rPr>
                                <w:rFonts w:ascii="Century Gothic" w:eastAsia="MS Mincho" w:hAnsi="Century Gothic" w:cs="Arial"/>
                                <w:sz w:val="16"/>
                                <w:szCs w:val="16"/>
                                <w:lang w:eastAsia="de-DE"/>
                              </w:rPr>
                              <w:t>Prod</w:t>
                            </w:r>
                            <w:proofErr w:type="spellEnd"/>
                            <w:r>
                              <w:rPr>
                                <w:rFonts w:ascii="Century Gothic" w:eastAsia="MS Mincho" w:hAnsi="Century Gothic" w:cs="Arial"/>
                                <w:sz w:val="16"/>
                                <w:szCs w:val="16"/>
                                <w:lang w:eastAsia="de-DE"/>
                              </w:rPr>
                              <w:t xml:space="preserve">-Add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CE94A8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91.6pt;margin-top:26.3pt;width:256.4pt;height:1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" filled="f" stroked="f">
                <v:textbox>
                  <w:txbxContent>
                    <w:p w14:paraId="59064D94" w14:textId="75D2A17B" w:rsidR="000A2AB3" w:rsidRDefault="000A2AB3" w:rsidP="000A2AB3">
                      <w:pPr>
                        <w:rPr>
                          <w:rFonts w:ascii="Century Gothic" w:hAnsi="Century Gothic" w:cs="Calibri"/>
                        </w:rPr>
                      </w:pPr>
                      <w:r w:rsidRPr="00EF246E">
                        <w:rPr>
                          <w:rFonts w:ascii="Century Gothic" w:eastAsia="MS Mincho" w:hAnsi="Century Gothic" w:cs="Arial"/>
                        </w:rPr>
                        <w:t>((</w:t>
                      </w:r>
                      <w:r w:rsidRPr="00960732">
                        <w:rPr>
                          <w:rFonts w:ascii="Century Gothic" w:eastAsia="MS Mincho" w:hAnsi="Century Gothic" w:cs="Arial"/>
                        </w:rPr>
                        <w:t>Research method_2.png</w:t>
                      </w:r>
                      <w:r w:rsidRPr="00EF246E">
                        <w:rPr>
                          <w:rFonts w:ascii="Century Gothic" w:eastAsia="MS Mincho" w:hAnsi="Century Gothic" w:cs="Arial"/>
                        </w:rPr>
                        <w:t>))</w:t>
                      </w:r>
                      <w:r>
                        <w:rPr>
                          <w:rFonts w:ascii="Century Gothic" w:eastAsia="MS Mincho" w:hAnsi="Century Gothic" w:cs="Arial"/>
                        </w:rPr>
                        <w:t xml:space="preserve"> </w:t>
                      </w:r>
                      <w:r>
                        <w:rPr>
                          <w:rFonts w:ascii="Century Gothic" w:eastAsia="MS Mincho" w:hAnsi="Century Gothic" w:cs="Arial"/>
                        </w:rPr>
                        <w:br/>
                        <w:t xml:space="preserve">Ein internationales Netzwerk erforscht </w:t>
                      </w:r>
                      <w:r w:rsidR="00EF54A4">
                        <w:rPr>
                          <w:rFonts w:ascii="Century Gothic" w:eastAsia="MS Mincho" w:hAnsi="Century Gothic" w:cs="Arial"/>
                        </w:rPr>
                        <w:t>i</w:t>
                      </w:r>
                      <w:r w:rsidRPr="005F737F">
                        <w:rPr>
                          <w:rFonts w:ascii="Century Gothic" w:eastAsia="MS Mincho" w:hAnsi="Century Gothic" w:cs="Arial"/>
                        </w:rPr>
                        <w:t>m EU-Projekt Ad-</w:t>
                      </w:r>
                      <w:proofErr w:type="spellStart"/>
                      <w:r w:rsidRPr="005F737F">
                        <w:rPr>
                          <w:rFonts w:ascii="Century Gothic" w:eastAsia="MS Mincho" w:hAnsi="Century Gothic" w:cs="Arial"/>
                        </w:rPr>
                        <w:t>Proc</w:t>
                      </w:r>
                      <w:proofErr w:type="spellEnd"/>
                      <w:r w:rsidRPr="005F737F">
                        <w:rPr>
                          <w:rFonts w:ascii="Century Gothic" w:eastAsia="MS Mincho" w:hAnsi="Century Gothic" w:cs="Arial"/>
                        </w:rPr>
                        <w:t xml:space="preserve">-Add neue Prozesse zum Bearbeiten von additiv gefertigten Bauteilen. Es geht unter anderem um die Wechselwirkungen mit spanender </w:t>
                      </w:r>
                      <w:proofErr w:type="spellStart"/>
                      <w:r w:rsidRPr="005F737F">
                        <w:rPr>
                          <w:rFonts w:ascii="Century Gothic" w:eastAsia="MS Mincho" w:hAnsi="Century Gothic" w:cs="Arial"/>
                        </w:rPr>
                        <w:t>Nachbe-arbeitung</w:t>
                      </w:r>
                      <w:proofErr w:type="spellEnd"/>
                      <w:r w:rsidRPr="005F737F">
                        <w:rPr>
                          <w:rFonts w:ascii="Century Gothic" w:eastAsia="MS Mincho" w:hAnsi="Century Gothic" w:cs="Arial"/>
                        </w:rPr>
                        <w:t>.</w:t>
                      </w:r>
                      <w:r>
                        <w:rPr>
                          <w:rFonts w:ascii="Century Gothic" w:hAnsi="Century Gothic" w:cs="Calibri"/>
                        </w:rPr>
                        <w:t xml:space="preserve"> </w:t>
                      </w:r>
                    </w:p>
                    <w:p w14:paraId="61DB07CC" w14:textId="77777777" w:rsidR="000A2AB3" w:rsidRPr="005F737F" w:rsidRDefault="000A2AB3" w:rsidP="000A2AB3">
                      <w:pPr>
                        <w:rPr>
                          <w:rFonts w:ascii="Century Gothic" w:hAnsi="Century Gothic" w:cs="Calibri"/>
                        </w:rPr>
                      </w:pPr>
                      <w:r>
                        <w:rPr>
                          <w:rFonts w:ascii="Century Gothic" w:eastAsia="MS Mincho" w:hAnsi="Century Gothic" w:cs="Arial"/>
                          <w:sz w:val="16"/>
                          <w:szCs w:val="16"/>
                          <w:lang w:eastAsia="de-DE"/>
                        </w:rPr>
                        <w:t>Grafik</w:t>
                      </w:r>
                      <w:r w:rsidRPr="00E520FA">
                        <w:rPr>
                          <w:rFonts w:ascii="Century Gothic" w:eastAsia="MS Mincho" w:hAnsi="Century Gothic" w:cs="Arial"/>
                          <w:sz w:val="16"/>
                          <w:szCs w:val="16"/>
                          <w:lang w:eastAsia="de-DE"/>
                        </w:rPr>
                        <w:t xml:space="preserve">: </w:t>
                      </w:r>
                      <w:r>
                        <w:rPr>
                          <w:rFonts w:ascii="Century Gothic" w:eastAsia="MS Mincho" w:hAnsi="Century Gothic" w:cs="Arial"/>
                          <w:sz w:val="16"/>
                          <w:szCs w:val="16"/>
                          <w:lang w:eastAsia="de-DE"/>
                        </w:rPr>
                        <w:t>Ad-</w:t>
                      </w:r>
                      <w:proofErr w:type="spellStart"/>
                      <w:r>
                        <w:rPr>
                          <w:rFonts w:ascii="Century Gothic" w:eastAsia="MS Mincho" w:hAnsi="Century Gothic" w:cs="Arial"/>
                          <w:sz w:val="16"/>
                          <w:szCs w:val="16"/>
                          <w:lang w:eastAsia="de-DE"/>
                        </w:rPr>
                        <w:t>Prod</w:t>
                      </w:r>
                      <w:proofErr w:type="spellEnd"/>
                      <w:r>
                        <w:rPr>
                          <w:rFonts w:ascii="Century Gothic" w:eastAsia="MS Mincho" w:hAnsi="Century Gothic" w:cs="Arial"/>
                          <w:sz w:val="16"/>
                          <w:szCs w:val="16"/>
                          <w:lang w:eastAsia="de-DE"/>
                        </w:rPr>
                        <w:t xml:space="preserve">-Add </w:t>
                      </w:r>
                    </w:p>
                  </w:txbxContent>
                </v:textbox>
              </v:shape>
            </w:pict>
          </mc:Fallback>
        </mc:AlternateContent>
      </w:r>
    </w:p>
    <w:p w14:paraId="27031636" w14:textId="77777777" w:rsidR="000A2AB3" w:rsidRDefault="000A2AB3" w:rsidP="000A2AB3">
      <w:r>
        <w:rPr>
          <w:noProof/>
        </w:rPr>
        <w:drawing>
          <wp:inline distT="0" distB="0" distL="0" distR="0" wp14:anchorId="4B707733" wp14:editId="3499B6BF">
            <wp:extent cx="2362008" cy="1028700"/>
            <wp:effectExtent l="0" t="0" r="635" b="0"/>
            <wp:docPr id="10" name="Grafik 10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rafik 10" descr="Ein Bild, das Text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389813" cy="1040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77E7BD" w14:textId="77777777" w:rsidR="000A2AB3" w:rsidRDefault="000A2AB3" w:rsidP="000A2AB3">
      <w:pPr>
        <w:spacing w:line="360" w:lineRule="auto"/>
        <w:ind w:right="1274"/>
        <w:rPr>
          <w:rFonts w:eastAsia="Calibri" w:cs="Arial"/>
          <w:b/>
        </w:rPr>
      </w:pPr>
    </w:p>
    <w:p w14:paraId="5F021A7F" w14:textId="77777777" w:rsidR="000A2AB3" w:rsidRDefault="000A2AB3" w:rsidP="000A2AB3">
      <w:pPr>
        <w:spacing w:line="360" w:lineRule="auto"/>
        <w:ind w:right="1274"/>
        <w:rPr>
          <w:rFonts w:eastAsia="Calibri" w:cs="Arial"/>
          <w:b/>
        </w:rPr>
      </w:pPr>
    </w:p>
    <w:p w14:paraId="41A284D4" w14:textId="42775A37" w:rsidR="000A2AB3" w:rsidRPr="005F737F" w:rsidRDefault="000A2AB3" w:rsidP="000A2AB3">
      <w:pPr>
        <w:spacing w:line="360" w:lineRule="auto"/>
        <w:ind w:right="1274"/>
        <w:rPr>
          <w:rFonts w:eastAsia="Calibri" w:cs="Arial"/>
          <w:bCs/>
        </w:rPr>
      </w:pPr>
      <w:r w:rsidRPr="00C86E2B">
        <w:rPr>
          <w:rFonts w:ascii="Calibri" w:eastAsia="Calibri" w:hAnsi="Calibri" w:cs="Arial"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804815A" wp14:editId="2FE30382">
                <wp:simplePos x="0" y="0"/>
                <wp:positionH relativeFrom="column">
                  <wp:posOffset>2490470</wp:posOffset>
                </wp:positionH>
                <wp:positionV relativeFrom="paragraph">
                  <wp:posOffset>289560</wp:posOffset>
                </wp:positionV>
                <wp:extent cx="3333750" cy="1800225"/>
                <wp:effectExtent l="0" t="0" r="0" b="0"/>
                <wp:wrapNone/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1800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C6FF91" w14:textId="77777777" w:rsidR="000A2AB3" w:rsidRDefault="000A2AB3" w:rsidP="000A2AB3">
                            <w:pPr>
                              <w:rPr>
                                <w:rFonts w:ascii="Century Gothic" w:hAnsi="Century Gothic" w:cs="Calibri"/>
                              </w:rPr>
                            </w:pPr>
                            <w:r w:rsidRPr="008F3913">
                              <w:rPr>
                                <w:rFonts w:ascii="Century Gothic" w:hAnsi="Century Gothic" w:cs="Calibri"/>
                              </w:rPr>
                              <w:t xml:space="preserve">((ifw_moehring.jpg)) </w:t>
                            </w:r>
                            <w:r w:rsidRPr="008F3913">
                              <w:rPr>
                                <w:rFonts w:ascii="Century Gothic" w:hAnsi="Century Gothic" w:cs="Calibri"/>
                              </w:rPr>
                              <w:br/>
                              <w:t xml:space="preserve">Prof. </w:t>
                            </w:r>
                            <w:r w:rsidRPr="00EB27BD">
                              <w:rPr>
                                <w:rFonts w:ascii="Century Gothic" w:hAnsi="Century Gothic" w:cs="Calibri"/>
                              </w:rPr>
                              <w:t>Hans-Christian Möhring, Lei</w:t>
                            </w:r>
                            <w:r>
                              <w:rPr>
                                <w:rFonts w:ascii="Century Gothic" w:hAnsi="Century Gothic" w:cs="Calibri"/>
                              </w:rPr>
                              <w:t xml:space="preserve">ter des Instituts für Werkzeugmaschinen IfW, Stuttgart: „Mit </w:t>
                            </w:r>
                            <w:r w:rsidRPr="00AD0E42">
                              <w:rPr>
                                <w:rFonts w:ascii="Century Gothic" w:hAnsi="Century Gothic" w:cs="Calibri"/>
                              </w:rPr>
                              <w:t>Expertenwissen</w:t>
                            </w:r>
                            <w:r>
                              <w:rPr>
                                <w:rFonts w:ascii="Century Gothic" w:hAnsi="Century Gothic" w:cs="Calibri"/>
                              </w:rPr>
                              <w:t xml:space="preserve"> </w:t>
                            </w:r>
                            <w:r w:rsidRPr="00AD0E42">
                              <w:rPr>
                                <w:rFonts w:ascii="Century Gothic" w:hAnsi="Century Gothic" w:cs="Calibri"/>
                              </w:rPr>
                              <w:t>können wir vom Maschinen- und Anlagenbau</w:t>
                            </w:r>
                            <w:r>
                              <w:rPr>
                                <w:rFonts w:ascii="Century Gothic" w:hAnsi="Century Gothic" w:cs="Calibri"/>
                              </w:rPr>
                              <w:t xml:space="preserve">er </w:t>
                            </w:r>
                            <w:r w:rsidRPr="00AD0E42">
                              <w:rPr>
                                <w:rFonts w:ascii="Century Gothic" w:hAnsi="Century Gothic" w:cs="Calibri"/>
                              </w:rPr>
                              <w:t xml:space="preserve">bis zum Endanwender </w:t>
                            </w:r>
                            <w:r>
                              <w:rPr>
                                <w:rFonts w:ascii="Century Gothic" w:hAnsi="Century Gothic" w:cs="Calibri"/>
                              </w:rPr>
                              <w:t xml:space="preserve">alle Akteure </w:t>
                            </w:r>
                            <w:r w:rsidRPr="00AD0E42">
                              <w:rPr>
                                <w:rFonts w:ascii="Century Gothic" w:hAnsi="Century Gothic" w:cs="Calibri"/>
                              </w:rPr>
                              <w:t xml:space="preserve">beim Einsatz der </w:t>
                            </w:r>
                            <w:r>
                              <w:rPr>
                                <w:rFonts w:ascii="Century Gothic" w:hAnsi="Century Gothic" w:cs="Calibri"/>
                              </w:rPr>
                              <w:t>a</w:t>
                            </w:r>
                            <w:r w:rsidRPr="00AD0E42">
                              <w:rPr>
                                <w:rFonts w:ascii="Century Gothic" w:hAnsi="Century Gothic" w:cs="Calibri"/>
                              </w:rPr>
                              <w:t>dditiv-subtraktive</w:t>
                            </w:r>
                            <w:r>
                              <w:rPr>
                                <w:rFonts w:ascii="Century Gothic" w:hAnsi="Century Gothic" w:cs="Calibri"/>
                              </w:rPr>
                              <w:t xml:space="preserve">n </w:t>
                            </w:r>
                            <w:r w:rsidRPr="00AD0E42">
                              <w:rPr>
                                <w:rFonts w:ascii="Century Gothic" w:hAnsi="Century Gothic" w:cs="Calibri"/>
                              </w:rPr>
                              <w:t>Prozesskette unterstützen.</w:t>
                            </w:r>
                          </w:p>
                          <w:p w14:paraId="2F472B14" w14:textId="77777777" w:rsidR="000A2AB3" w:rsidRDefault="000A2AB3" w:rsidP="000A2AB3">
                            <w:pPr>
                              <w:rPr>
                                <w:rFonts w:ascii="Century Gothic" w:eastAsia="MS Mincho" w:hAnsi="Century Gothic" w:cs="Arial"/>
                                <w:sz w:val="16"/>
                                <w:szCs w:val="16"/>
                                <w:lang w:eastAsia="de-DE"/>
                              </w:rPr>
                            </w:pPr>
                            <w:r>
                              <w:rPr>
                                <w:rFonts w:ascii="Century Gothic" w:hAnsi="Century Gothic" w:cs="Calibri"/>
                              </w:rPr>
                              <w:t xml:space="preserve"> </w:t>
                            </w:r>
                            <w:r w:rsidRPr="00E520FA">
                              <w:rPr>
                                <w:rFonts w:ascii="Century Gothic" w:eastAsia="MS Mincho" w:hAnsi="Century Gothic" w:cs="Arial"/>
                                <w:sz w:val="16"/>
                                <w:szCs w:val="16"/>
                                <w:lang w:eastAsia="de-DE"/>
                              </w:rPr>
                              <w:t xml:space="preserve">Foto: </w:t>
                            </w:r>
                            <w:r>
                              <w:rPr>
                                <w:rFonts w:ascii="Century Gothic" w:eastAsia="MS Mincho" w:hAnsi="Century Gothic" w:cs="Arial"/>
                                <w:sz w:val="16"/>
                                <w:szCs w:val="16"/>
                                <w:lang w:eastAsia="de-DE"/>
                              </w:rPr>
                              <w:t>IfW</w:t>
                            </w:r>
                          </w:p>
                          <w:p w14:paraId="584C6A18" w14:textId="77777777" w:rsidR="000A2AB3" w:rsidRPr="00AD0E42" w:rsidRDefault="000A2AB3" w:rsidP="000A2AB3">
                            <w:pPr>
                              <w:rPr>
                                <w:rFonts w:ascii="Century Gothic" w:hAnsi="Century Gothic" w:cs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04815A" id="_x0000_s1028" type="#_x0000_t202" style="position:absolute;margin-left:196.1pt;margin-top:22.8pt;width:262.5pt;height:141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" filled="f" stroked="f">
                <v:textbox>
                  <w:txbxContent>
                    <w:p w14:paraId="2AC6FF91" w14:textId="77777777" w:rsidR="000A2AB3" w:rsidRDefault="000A2AB3" w:rsidP="000A2AB3">
                      <w:pPr>
                        <w:rPr>
                          <w:rFonts w:ascii="Century Gothic" w:hAnsi="Century Gothic" w:cs="Calibri"/>
                        </w:rPr>
                      </w:pPr>
                      <w:r w:rsidRPr="008F3913">
                        <w:rPr>
                          <w:rFonts w:ascii="Century Gothic" w:hAnsi="Century Gothic" w:cs="Calibri"/>
                        </w:rPr>
                        <w:t xml:space="preserve">((ifw_moehring.jpg)) </w:t>
                      </w:r>
                      <w:r w:rsidRPr="008F3913">
                        <w:rPr>
                          <w:rFonts w:ascii="Century Gothic" w:hAnsi="Century Gothic" w:cs="Calibri"/>
                        </w:rPr>
                        <w:br/>
                        <w:t xml:space="preserve">Prof. </w:t>
                      </w:r>
                      <w:r w:rsidRPr="00EB27BD">
                        <w:rPr>
                          <w:rFonts w:ascii="Century Gothic" w:hAnsi="Century Gothic" w:cs="Calibri"/>
                        </w:rPr>
                        <w:t>Hans-Christian Möhring, Lei</w:t>
                      </w:r>
                      <w:r>
                        <w:rPr>
                          <w:rFonts w:ascii="Century Gothic" w:hAnsi="Century Gothic" w:cs="Calibri"/>
                        </w:rPr>
                        <w:t xml:space="preserve">ter des Instituts für Werkzeugmaschinen IfW, Stuttgart: „Mit </w:t>
                      </w:r>
                      <w:r w:rsidRPr="00AD0E42">
                        <w:rPr>
                          <w:rFonts w:ascii="Century Gothic" w:hAnsi="Century Gothic" w:cs="Calibri"/>
                        </w:rPr>
                        <w:t>Expertenwissen</w:t>
                      </w:r>
                      <w:r>
                        <w:rPr>
                          <w:rFonts w:ascii="Century Gothic" w:hAnsi="Century Gothic" w:cs="Calibri"/>
                        </w:rPr>
                        <w:t xml:space="preserve"> </w:t>
                      </w:r>
                      <w:r w:rsidRPr="00AD0E42">
                        <w:rPr>
                          <w:rFonts w:ascii="Century Gothic" w:hAnsi="Century Gothic" w:cs="Calibri"/>
                        </w:rPr>
                        <w:t>können wir vom Maschinen- und Anlagenbau</w:t>
                      </w:r>
                      <w:r>
                        <w:rPr>
                          <w:rFonts w:ascii="Century Gothic" w:hAnsi="Century Gothic" w:cs="Calibri"/>
                        </w:rPr>
                        <w:t xml:space="preserve">er </w:t>
                      </w:r>
                      <w:r w:rsidRPr="00AD0E42">
                        <w:rPr>
                          <w:rFonts w:ascii="Century Gothic" w:hAnsi="Century Gothic" w:cs="Calibri"/>
                        </w:rPr>
                        <w:t xml:space="preserve">bis zum Endanwender </w:t>
                      </w:r>
                      <w:r>
                        <w:rPr>
                          <w:rFonts w:ascii="Century Gothic" w:hAnsi="Century Gothic" w:cs="Calibri"/>
                        </w:rPr>
                        <w:t xml:space="preserve">alle Akteure </w:t>
                      </w:r>
                      <w:r w:rsidRPr="00AD0E42">
                        <w:rPr>
                          <w:rFonts w:ascii="Century Gothic" w:hAnsi="Century Gothic" w:cs="Calibri"/>
                        </w:rPr>
                        <w:t xml:space="preserve">beim Einsatz der </w:t>
                      </w:r>
                      <w:r>
                        <w:rPr>
                          <w:rFonts w:ascii="Century Gothic" w:hAnsi="Century Gothic" w:cs="Calibri"/>
                        </w:rPr>
                        <w:t>a</w:t>
                      </w:r>
                      <w:r w:rsidRPr="00AD0E42">
                        <w:rPr>
                          <w:rFonts w:ascii="Century Gothic" w:hAnsi="Century Gothic" w:cs="Calibri"/>
                        </w:rPr>
                        <w:t>dditiv-subtraktive</w:t>
                      </w:r>
                      <w:r>
                        <w:rPr>
                          <w:rFonts w:ascii="Century Gothic" w:hAnsi="Century Gothic" w:cs="Calibri"/>
                        </w:rPr>
                        <w:t xml:space="preserve">n </w:t>
                      </w:r>
                      <w:r w:rsidRPr="00AD0E42">
                        <w:rPr>
                          <w:rFonts w:ascii="Century Gothic" w:hAnsi="Century Gothic" w:cs="Calibri"/>
                        </w:rPr>
                        <w:t>Prozesskette unterstützen.</w:t>
                      </w:r>
                    </w:p>
                    <w:p w14:paraId="2F472B14" w14:textId="77777777" w:rsidR="000A2AB3" w:rsidRDefault="000A2AB3" w:rsidP="000A2AB3">
                      <w:pPr>
                        <w:rPr>
                          <w:rFonts w:ascii="Century Gothic" w:eastAsia="MS Mincho" w:hAnsi="Century Gothic" w:cs="Arial"/>
                          <w:sz w:val="16"/>
                          <w:szCs w:val="16"/>
                          <w:lang w:eastAsia="de-DE"/>
                        </w:rPr>
                      </w:pPr>
                      <w:r>
                        <w:rPr>
                          <w:rFonts w:ascii="Century Gothic" w:hAnsi="Century Gothic" w:cs="Calibri"/>
                        </w:rPr>
                        <w:t xml:space="preserve"> </w:t>
                      </w:r>
                      <w:r w:rsidRPr="00E520FA">
                        <w:rPr>
                          <w:rFonts w:ascii="Century Gothic" w:eastAsia="MS Mincho" w:hAnsi="Century Gothic" w:cs="Arial"/>
                          <w:sz w:val="16"/>
                          <w:szCs w:val="16"/>
                          <w:lang w:eastAsia="de-DE"/>
                        </w:rPr>
                        <w:t xml:space="preserve">Foto: </w:t>
                      </w:r>
                      <w:r>
                        <w:rPr>
                          <w:rFonts w:ascii="Century Gothic" w:eastAsia="MS Mincho" w:hAnsi="Century Gothic" w:cs="Arial"/>
                          <w:sz w:val="16"/>
                          <w:szCs w:val="16"/>
                          <w:lang w:eastAsia="de-DE"/>
                        </w:rPr>
                        <w:t>IfW</w:t>
                      </w:r>
                    </w:p>
                    <w:p w14:paraId="584C6A18" w14:textId="77777777" w:rsidR="000A2AB3" w:rsidRPr="00AD0E42" w:rsidRDefault="000A2AB3" w:rsidP="000A2AB3">
                      <w:pPr>
                        <w:rPr>
                          <w:rFonts w:ascii="Century Gothic" w:hAnsi="Century Gothic" w:cs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B27BD">
        <w:rPr>
          <w:noProof/>
        </w:rPr>
        <w:drawing>
          <wp:inline distT="0" distB="0" distL="0" distR="0" wp14:anchorId="330A5357" wp14:editId="2E2C0487">
            <wp:extent cx="2095500" cy="2095500"/>
            <wp:effectExtent l="0" t="0" r="0" b="0"/>
            <wp:docPr id="8" name="Grafik 8" descr="Ein Bild, das Person, Mann, Anzug, drinn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fik 8" descr="Ein Bild, das Person, Mann, Anzug, drinnen enthält.&#10;&#10;Automatisch generierte Beschreibu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5C6776" w14:textId="77777777" w:rsidR="00BB514D" w:rsidRDefault="00BB514D" w:rsidP="00BB514D">
      <w:pPr>
        <w:spacing w:after="0" w:line="240" w:lineRule="auto"/>
        <w:rPr>
          <w:rFonts w:ascii="Century Gothic" w:hAnsi="Century Gothic"/>
        </w:rPr>
      </w:pPr>
    </w:p>
    <w:p w14:paraId="46FA149A" w14:textId="77777777" w:rsidR="00BB514D" w:rsidRDefault="00BB514D" w:rsidP="00BB514D">
      <w:pPr>
        <w:spacing w:after="0" w:line="240" w:lineRule="auto"/>
        <w:rPr>
          <w:rFonts w:ascii="Century Gothic" w:hAnsi="Century Gothic"/>
        </w:rPr>
      </w:pPr>
    </w:p>
    <w:p w14:paraId="02F51FCE" w14:textId="77777777" w:rsidR="00BB514D" w:rsidRDefault="00BB514D" w:rsidP="00BB514D">
      <w:pPr>
        <w:tabs>
          <w:tab w:val="left" w:pos="4536"/>
        </w:tabs>
        <w:spacing w:after="200" w:line="240" w:lineRule="auto"/>
        <w:ind w:right="1417"/>
        <w:rPr>
          <w:rFonts w:ascii="Century Gothic" w:hAnsi="Century Gothic" w:cs="Arial"/>
          <w:color w:val="000000"/>
        </w:rPr>
      </w:pPr>
      <w:r>
        <w:rPr>
          <w:rFonts w:ascii="Century Gothic" w:hAnsi="Century Gothic" w:cs="Arial"/>
          <w:noProof/>
          <w:color w:val="000000"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3280E8A" wp14:editId="62C2C8E7">
                <wp:simplePos x="0" y="0"/>
                <wp:positionH relativeFrom="column">
                  <wp:posOffset>3354070</wp:posOffset>
                </wp:positionH>
                <wp:positionV relativeFrom="paragraph">
                  <wp:posOffset>2959099</wp:posOffset>
                </wp:positionV>
                <wp:extent cx="3000375" cy="45719"/>
                <wp:effectExtent l="0" t="0" r="9525" b="0"/>
                <wp:wrapNone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4571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614B601" w14:textId="77777777" w:rsidR="00BB514D" w:rsidRPr="00026DB5" w:rsidRDefault="00BB514D" w:rsidP="00BB514D">
                            <w:pPr>
                              <w:rPr>
                                <w:rFonts w:ascii="Century Gothic" w:hAnsi="Century Gothic" w:cs="Arial"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280E8A" id="Textfeld 11" o:spid="_x0000_s1029" type="#_x0000_t202" style="position:absolute;margin-left:264.1pt;margin-top:233pt;width:236.25pt;height:3.6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" fillcolor="window" stroked="f" strokeweight=".5pt">
                <v:textbox>
                  <w:txbxContent>
                    <w:p w14:paraId="5614B601" w14:textId="77777777" w:rsidR="00BB514D" w:rsidRPr="00026DB5" w:rsidRDefault="00BB514D" w:rsidP="00BB514D">
                      <w:pPr>
                        <w:rPr>
                          <w:rFonts w:ascii="Century Gothic" w:hAnsi="Century Gothic" w:cs="Arial"/>
                          <w:iCs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 w:cs="Arial"/>
          <w:noProof/>
          <w:color w:val="000000"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5A24106" wp14:editId="1CA56DBB">
                <wp:simplePos x="0" y="0"/>
                <wp:positionH relativeFrom="column">
                  <wp:posOffset>3347720</wp:posOffset>
                </wp:positionH>
                <wp:positionV relativeFrom="paragraph">
                  <wp:posOffset>2232660</wp:posOffset>
                </wp:positionV>
                <wp:extent cx="3000375" cy="704850"/>
                <wp:effectExtent l="0" t="0" r="9525" b="0"/>
                <wp:wrapNone/>
                <wp:docPr id="23" name="Textfeld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704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796C0C1" w14:textId="77777777" w:rsidR="00BB514D" w:rsidRPr="008E6D9A" w:rsidRDefault="00BB514D" w:rsidP="00BB514D">
                            <w:pPr>
                              <w:rPr>
                                <w:rFonts w:ascii="Arial" w:hAnsi="Arial" w:cs="Arial"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A24106" id="Textfeld 23" o:spid="_x0000_s1030" type="#_x0000_t202" style="position:absolute;margin-left:263.6pt;margin-top:175.8pt;width:236.25pt;height:55.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" fillcolor="window" stroked="f" strokeweight=".5pt">
                <v:textbox>
                  <w:txbxContent>
                    <w:p w14:paraId="0796C0C1" w14:textId="77777777" w:rsidR="00BB514D" w:rsidRPr="008E6D9A" w:rsidRDefault="00BB514D" w:rsidP="00BB514D">
                      <w:pPr>
                        <w:rPr>
                          <w:rFonts w:ascii="Arial" w:hAnsi="Arial" w:cs="Arial"/>
                          <w:iCs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D3033">
        <w:rPr>
          <w:rFonts w:ascii="Century Gothic" w:hAnsi="Century Gothic" w:cs="Arial"/>
          <w:color w:val="000000"/>
        </w:rPr>
        <w:t>Die Bilder finden S</w:t>
      </w:r>
      <w:r>
        <w:rPr>
          <w:rFonts w:ascii="Century Gothic" w:hAnsi="Century Gothic" w:cs="Arial"/>
          <w:color w:val="000000"/>
        </w:rPr>
        <w:t>ie in druckfähiger Version zum D</w:t>
      </w:r>
      <w:r w:rsidRPr="002D3033">
        <w:rPr>
          <w:rFonts w:ascii="Century Gothic" w:hAnsi="Century Gothic" w:cs="Arial"/>
          <w:color w:val="000000"/>
        </w:rPr>
        <w:t>ownload im Internet unter</w:t>
      </w:r>
      <w:r>
        <w:rPr>
          <w:rFonts w:ascii="Century Gothic" w:hAnsi="Century Gothic" w:cs="Arial"/>
          <w:color w:val="000000"/>
        </w:rPr>
        <w:t>:</w:t>
      </w:r>
    </w:p>
    <w:p w14:paraId="5E0DC2EF" w14:textId="104303BA" w:rsidR="00BB514D" w:rsidRDefault="00DD3CF4" w:rsidP="00BB514D">
      <w:pPr>
        <w:tabs>
          <w:tab w:val="left" w:pos="4536"/>
        </w:tabs>
        <w:spacing w:after="200" w:line="240" w:lineRule="auto"/>
        <w:ind w:right="1417"/>
        <w:rPr>
          <w:rFonts w:ascii="Century Gothic" w:hAnsi="Century Gothic" w:cs="Arial"/>
          <w:i/>
          <w:iCs/>
          <w:color w:val="000000"/>
        </w:rPr>
      </w:pPr>
      <w:hyperlink r:id="rId9" w:history="1">
        <w:r w:rsidRPr="00BD2713">
          <w:rPr>
            <w:rStyle w:val="Hyperlink"/>
            <w:rFonts w:ascii="Century Gothic" w:hAnsi="Century Gothic" w:cs="Arial"/>
            <w:i/>
            <w:iCs/>
          </w:rPr>
          <w:t>https://vdw.de/additive-kettenreaktionen-in-der-bauteilfertigung/</w:t>
        </w:r>
      </w:hyperlink>
    </w:p>
    <w:p w14:paraId="3D4A284F" w14:textId="77777777" w:rsidR="00DD3CF4" w:rsidRPr="000A2AB3" w:rsidRDefault="00DD3CF4" w:rsidP="00BB514D">
      <w:pPr>
        <w:tabs>
          <w:tab w:val="left" w:pos="4536"/>
        </w:tabs>
        <w:spacing w:after="200" w:line="240" w:lineRule="auto"/>
        <w:ind w:right="1417"/>
        <w:rPr>
          <w:rFonts w:ascii="Century Gothic" w:hAnsi="Century Gothic" w:cs="Arial"/>
          <w:i/>
          <w:iCs/>
          <w:color w:val="000000"/>
          <w:highlight w:val="yellow"/>
        </w:rPr>
      </w:pPr>
    </w:p>
    <w:p w14:paraId="103C340A" w14:textId="77777777" w:rsidR="00EB7CD1" w:rsidRDefault="00BB514D" w:rsidP="00BB514D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Diese </w:t>
      </w:r>
      <w:r w:rsidRPr="00533F41">
        <w:rPr>
          <w:rFonts w:ascii="Century Gothic" w:hAnsi="Century Gothic"/>
        </w:rPr>
        <w:t>Presseinformation finden Sie auch unter</w:t>
      </w:r>
      <w:r w:rsidR="00EB7CD1">
        <w:rPr>
          <w:rFonts w:ascii="Century Gothic" w:hAnsi="Century Gothic"/>
        </w:rPr>
        <w:t>:</w:t>
      </w:r>
    </w:p>
    <w:p w14:paraId="65E5F866" w14:textId="77777777" w:rsidR="000A2AB3" w:rsidRDefault="000A2AB3" w:rsidP="000A2AB3">
      <w:pPr>
        <w:tabs>
          <w:tab w:val="left" w:pos="4536"/>
        </w:tabs>
        <w:spacing w:after="200" w:line="240" w:lineRule="auto"/>
        <w:ind w:right="1417"/>
        <w:rPr>
          <w:rFonts w:ascii="Century Gothic" w:hAnsi="Century Gothic" w:cs="Arial"/>
          <w:i/>
          <w:iCs/>
          <w:color w:val="000000"/>
        </w:rPr>
      </w:pPr>
    </w:p>
    <w:p w14:paraId="53CAFBFB" w14:textId="1E54D484" w:rsidR="000A2AB3" w:rsidRDefault="00DD3CF4" w:rsidP="000A2AB3">
      <w:pPr>
        <w:tabs>
          <w:tab w:val="left" w:pos="4536"/>
        </w:tabs>
        <w:spacing w:after="200" w:line="240" w:lineRule="auto"/>
        <w:ind w:right="1417"/>
        <w:rPr>
          <w:rFonts w:ascii="Century Gothic" w:hAnsi="Century Gothic" w:cs="Arial"/>
          <w:i/>
          <w:iCs/>
          <w:color w:val="000000"/>
        </w:rPr>
      </w:pPr>
      <w:hyperlink r:id="rId10" w:history="1">
        <w:r w:rsidRPr="00BD2713">
          <w:rPr>
            <w:rStyle w:val="Hyperlink"/>
            <w:rFonts w:ascii="Century Gothic" w:hAnsi="Century Gothic" w:cs="Arial"/>
            <w:i/>
            <w:iCs/>
          </w:rPr>
          <w:t>https://vdw.de/additive-kettenreaktionen-in-der-bauteilfertigung/</w:t>
        </w:r>
      </w:hyperlink>
    </w:p>
    <w:p w14:paraId="490980C3" w14:textId="77777777" w:rsidR="00DD3CF4" w:rsidRPr="000A2AB3" w:rsidRDefault="00DD3CF4" w:rsidP="000A2AB3">
      <w:pPr>
        <w:tabs>
          <w:tab w:val="left" w:pos="4536"/>
        </w:tabs>
        <w:spacing w:after="200" w:line="240" w:lineRule="auto"/>
        <w:ind w:right="1417"/>
        <w:rPr>
          <w:rFonts w:ascii="Century Gothic" w:hAnsi="Century Gothic" w:cs="Arial"/>
          <w:i/>
          <w:iCs/>
          <w:color w:val="000000"/>
          <w:highlight w:val="yellow"/>
        </w:rPr>
      </w:pPr>
    </w:p>
    <w:p w14:paraId="0A124C39" w14:textId="77777777" w:rsidR="00EB7CD1" w:rsidRDefault="00EB7CD1" w:rsidP="00BB514D">
      <w:pPr>
        <w:spacing w:after="0" w:line="240" w:lineRule="auto"/>
        <w:rPr>
          <w:rFonts w:ascii="Century Gothic" w:hAnsi="Century Gothic"/>
        </w:rPr>
      </w:pPr>
    </w:p>
    <w:p w14:paraId="0FE08084" w14:textId="77777777" w:rsidR="00EB7CD1" w:rsidRPr="00D156AB" w:rsidRDefault="00EB7CD1" w:rsidP="00BB514D">
      <w:pPr>
        <w:spacing w:after="0" w:line="240" w:lineRule="auto"/>
        <w:rPr>
          <w:rFonts w:ascii="Century Gothic" w:eastAsia="Times New Roman" w:hAnsi="Century Gothic" w:cs="Segoe UI"/>
          <w:lang w:eastAsia="de-DE"/>
        </w:rPr>
      </w:pPr>
    </w:p>
    <w:p w14:paraId="543E495C" w14:textId="102DBD98" w:rsidR="00350470" w:rsidRPr="00AA21A5" w:rsidRDefault="00350470" w:rsidP="00BB514D"/>
    <w:sectPr w:rsidR="00350470" w:rsidRPr="00AA21A5" w:rsidSect="00A50A6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1871" w:right="1276" w:bottom="2268" w:left="1418" w:header="851" w:footer="51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D1A65A" w14:textId="77777777" w:rsidR="00164172" w:rsidRDefault="00164172">
      <w:pPr>
        <w:spacing w:after="0" w:line="240" w:lineRule="auto"/>
      </w:pPr>
      <w:r>
        <w:separator/>
      </w:r>
    </w:p>
  </w:endnote>
  <w:endnote w:type="continuationSeparator" w:id="0">
    <w:p w14:paraId="40B6C0E6" w14:textId="77777777" w:rsidR="00164172" w:rsidRDefault="00164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 for UniS 65 Bold Rg">
    <w:altName w:val="Calibri"/>
    <w:charset w:val="00"/>
    <w:family w:val="swiss"/>
    <w:pitch w:val="variable"/>
    <w:sig w:usb0="A000002F" w:usb1="00000001" w:usb2="00000000" w:usb3="00000000" w:csb0="00000093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ffra Light">
    <w:altName w:val="Calibri"/>
    <w:panose1 w:val="02000306080000020004"/>
    <w:charset w:val="00"/>
    <w:family w:val="auto"/>
    <w:pitch w:val="variable"/>
    <w:sig w:usb0="A00000AF" w:usb1="5000205B" w:usb2="00000000" w:usb3="00000000" w:csb0="0000009B" w:csb1="00000000"/>
  </w:font>
  <w:font w:name="Effra">
    <w:altName w:val="Calibri"/>
    <w:panose1 w:val="02000506080000020004"/>
    <w:charset w:val="00"/>
    <w:family w:val="auto"/>
    <w:pitch w:val="variable"/>
    <w:sig w:usb0="A00000AF" w:usb1="5000205B" w:usb2="00000000" w:usb3="00000000" w:csb0="0000009B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F456C" w14:textId="77777777" w:rsidR="00930F49" w:rsidRDefault="00930F4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8652A" w14:textId="77777777" w:rsidR="00930F49" w:rsidRDefault="00930F49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015D" w14:textId="77777777" w:rsidR="00C356A8" w:rsidRDefault="00C356A8">
    <w:pPr>
      <w:spacing w:after="0" w:line="240" w:lineRule="auto"/>
    </w:pPr>
  </w:p>
  <w:p w14:paraId="03BB3577" w14:textId="72C3191C" w:rsidR="005B59FC" w:rsidRDefault="0006160C" w:rsidP="00250745">
    <w:pPr>
      <w:pStyle w:val="vdwFusszeile1"/>
      <w:spacing w:before="720"/>
      <w:ind w:left="-142" w:right="-286"/>
    </w:pPr>
    <w:r>
      <w:rPr>
        <w:vanish w:val="0"/>
      </w:rPr>
      <w:drawing>
        <wp:inline distT="0" distB="0" distL="0" distR="0" wp14:anchorId="725E51FE" wp14:editId="39A242D3">
          <wp:extent cx="5849615" cy="936425"/>
          <wp:effectExtent l="0" t="0" r="0" b="381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49615" cy="936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FFEC031" w14:textId="77777777" w:rsidR="00C356A8" w:rsidRDefault="00C356A8">
    <w:pPr>
      <w:pStyle w:val="Fuzeile"/>
      <w:rPr>
        <w:rFonts w:ascii="Century Gothic" w:hAnsi="Century Gothic"/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3D71AE" w14:textId="77777777" w:rsidR="00164172" w:rsidRDefault="00164172">
      <w:pPr>
        <w:spacing w:after="0" w:line="240" w:lineRule="auto"/>
      </w:pPr>
      <w:r>
        <w:separator/>
      </w:r>
    </w:p>
  </w:footnote>
  <w:footnote w:type="continuationSeparator" w:id="0">
    <w:p w14:paraId="2080C30E" w14:textId="77777777" w:rsidR="00164172" w:rsidRDefault="001641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00091" w14:textId="77777777" w:rsidR="00930F49" w:rsidRDefault="00930F4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A046B" w14:textId="74C5FD7F" w:rsidR="00C356A8" w:rsidRDefault="00DC7BDC">
    <w:pPr>
      <w:pStyle w:val="Kopfzeile"/>
      <w:rPr>
        <w:rFonts w:ascii="Century Gothic" w:hAnsi="Century Gothic"/>
      </w:rPr>
    </w:pPr>
    <w:r>
      <w:rPr>
        <w:rFonts w:ascii="Century Gothic" w:hAnsi="Century Gothic"/>
      </w:rPr>
      <w:t xml:space="preserve">Seite </w:t>
    </w:r>
    <w:r>
      <w:rPr>
        <w:rFonts w:ascii="Century Gothic" w:hAnsi="Century Gothic"/>
        <w:bCs/>
      </w:rPr>
      <w:fldChar w:fldCharType="begin"/>
    </w:r>
    <w:r>
      <w:rPr>
        <w:rFonts w:ascii="Century Gothic" w:hAnsi="Century Gothic"/>
        <w:bCs/>
      </w:rPr>
      <w:instrText>PAGE  \* Arabic  \* MERGEFORMAT</w:instrText>
    </w:r>
    <w:r>
      <w:rPr>
        <w:rFonts w:ascii="Century Gothic" w:hAnsi="Century Gothic"/>
        <w:bCs/>
      </w:rPr>
      <w:fldChar w:fldCharType="separate"/>
    </w:r>
    <w:r w:rsidR="00350470">
      <w:rPr>
        <w:rFonts w:ascii="Century Gothic" w:hAnsi="Century Gothic"/>
        <w:bCs/>
        <w:noProof/>
      </w:rPr>
      <w:t>2</w:t>
    </w:r>
    <w:r>
      <w:rPr>
        <w:rFonts w:ascii="Century Gothic" w:hAnsi="Century Gothic"/>
        <w:bCs/>
      </w:rPr>
      <w:fldChar w:fldCharType="end"/>
    </w:r>
    <w:r>
      <w:rPr>
        <w:rFonts w:ascii="Century Gothic" w:hAnsi="Century Gothic"/>
      </w:rPr>
      <w:t xml:space="preserve"> / </w:t>
    </w:r>
    <w:r>
      <w:rPr>
        <w:rFonts w:ascii="Century Gothic" w:hAnsi="Century Gothic"/>
        <w:bCs/>
      </w:rPr>
      <w:fldChar w:fldCharType="begin"/>
    </w:r>
    <w:r>
      <w:rPr>
        <w:rFonts w:ascii="Century Gothic" w:hAnsi="Century Gothic"/>
        <w:bCs/>
      </w:rPr>
      <w:instrText>NUMPAGES  \* Arabic  \* MERGEFORMAT</w:instrText>
    </w:r>
    <w:r>
      <w:rPr>
        <w:rFonts w:ascii="Century Gothic" w:hAnsi="Century Gothic"/>
        <w:bCs/>
      </w:rPr>
      <w:fldChar w:fldCharType="separate"/>
    </w:r>
    <w:r w:rsidR="00350470">
      <w:rPr>
        <w:rFonts w:ascii="Century Gothic" w:hAnsi="Century Gothic"/>
        <w:bCs/>
        <w:noProof/>
      </w:rPr>
      <w:t>2</w:t>
    </w:r>
    <w:r>
      <w:rPr>
        <w:rFonts w:ascii="Century Gothic" w:hAnsi="Century Gothic"/>
        <w:bCs/>
      </w:rPr>
      <w:fldChar w:fldCharType="end"/>
    </w:r>
    <w:r>
      <w:rPr>
        <w:rFonts w:ascii="Century Gothic" w:hAnsi="Century Gothic"/>
        <w:bCs/>
      </w:rPr>
      <w:t xml:space="preserve">  </w:t>
    </w:r>
    <w:r>
      <w:rPr>
        <w:rFonts w:ascii="Century Gothic" w:hAnsi="Century Gothic"/>
        <w:bCs/>
      </w:rPr>
      <w:sym w:font="Wingdings" w:char="F09F"/>
    </w:r>
    <w:r>
      <w:rPr>
        <w:rFonts w:ascii="Century Gothic" w:hAnsi="Century Gothic"/>
        <w:bCs/>
      </w:rPr>
      <w:t xml:space="preserve">  METAV 20</w:t>
    </w:r>
    <w:r w:rsidR="00350470">
      <w:rPr>
        <w:rFonts w:ascii="Century Gothic" w:hAnsi="Century Gothic"/>
        <w:bCs/>
      </w:rPr>
      <w:t>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6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28" w:type="dxa"/>
        <w:right w:w="28" w:type="dxa"/>
      </w:tblCellMar>
      <w:tblLook w:val="04A0" w:firstRow="1" w:lastRow="0" w:firstColumn="1" w:lastColumn="0" w:noHBand="0" w:noVBand="1"/>
    </w:tblPr>
    <w:tblGrid>
      <w:gridCol w:w="4791"/>
      <w:gridCol w:w="4876"/>
    </w:tblGrid>
    <w:tr w:rsidR="00C356A8" w:rsidRPr="007B1A9C" w14:paraId="26981FC9" w14:textId="77777777">
      <w:trPr>
        <w:cantSplit/>
        <w:trHeight w:hRule="exact" w:val="1701"/>
      </w:trPr>
      <w:tc>
        <w:tcPr>
          <w:tcW w:w="4927" w:type="dxa"/>
        </w:tcPr>
        <w:p w14:paraId="097D4AD3" w14:textId="77777777" w:rsidR="00C356A8" w:rsidRPr="007B1A9C" w:rsidRDefault="00C356A8">
          <w:pPr>
            <w:pStyle w:val="Kopfzeile"/>
            <w:rPr>
              <w:rFonts w:ascii="Century Gothic" w:hAnsi="Century Gothic"/>
            </w:rPr>
          </w:pPr>
        </w:p>
      </w:tc>
      <w:tc>
        <w:tcPr>
          <w:tcW w:w="4740" w:type="dxa"/>
        </w:tcPr>
        <w:p w14:paraId="26AC42BE" w14:textId="77777777" w:rsidR="00C356A8" w:rsidRPr="007B1A9C" w:rsidRDefault="00FE52BB" w:rsidP="00930F49">
          <w:pPr>
            <w:pStyle w:val="vdwKopfzeile1"/>
            <w:tabs>
              <w:tab w:val="clear" w:pos="4536"/>
              <w:tab w:val="center" w:pos="4405"/>
            </w:tabs>
            <w:ind w:right="117"/>
            <w:rPr>
              <w:vanish w:val="0"/>
            </w:rPr>
          </w:pPr>
          <w:r>
            <w:rPr>
              <w:noProof/>
              <w:vanish w:val="0"/>
              <w:lang w:eastAsia="de-DE"/>
            </w:rPr>
            <w:drawing>
              <wp:inline distT="0" distB="0" distL="0" distR="0" wp14:anchorId="3D0FCA62" wp14:editId="785F80D8">
                <wp:extent cx="2986659" cy="654484"/>
                <wp:effectExtent l="0" t="0" r="0" b="6350"/>
                <wp:docPr id="15" name="Bild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" name="Bild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86659" cy="6544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39892E71" w14:textId="77777777" w:rsidR="00C356A8" w:rsidRPr="007B1A9C" w:rsidRDefault="00C356A8">
          <w:pPr>
            <w:pStyle w:val="vdwKopfzeile1"/>
            <w:rPr>
              <w:vanish w:val="0"/>
            </w:rPr>
          </w:pPr>
        </w:p>
        <w:p w14:paraId="5EC78076" w14:textId="77777777" w:rsidR="00C356A8" w:rsidRPr="007B1A9C" w:rsidRDefault="00527364">
          <w:pPr>
            <w:pStyle w:val="vdwKopfzeile1"/>
            <w:rPr>
              <w:vanish w:val="0"/>
            </w:rPr>
          </w:pPr>
          <w:r w:rsidRPr="007B1A9C">
            <w:rPr>
              <w:noProof/>
              <w:vanish w:val="0"/>
              <w:sz w:val="10"/>
              <w:lang w:eastAsia="de-DE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5BA88374" wp14:editId="6AC7EF9A">
                    <wp:simplePos x="0" y="0"/>
                    <wp:positionH relativeFrom="column">
                      <wp:posOffset>1448804</wp:posOffset>
                    </wp:positionH>
                    <wp:positionV relativeFrom="page">
                      <wp:posOffset>1083310</wp:posOffset>
                    </wp:positionV>
                    <wp:extent cx="1562735" cy="1547495"/>
                    <wp:effectExtent l="0" t="0" r="0" b="1905"/>
                    <wp:wrapNone/>
                    <wp:docPr id="1" name="Textfeld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562735" cy="154749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8F97EEB" w14:textId="77777777" w:rsidR="00527364" w:rsidRPr="007B1A9C" w:rsidRDefault="00527364" w:rsidP="00527364">
                                <w:pPr>
                                  <w:tabs>
                                    <w:tab w:val="left" w:pos="624"/>
                                  </w:tabs>
                                  <w:spacing w:after="0" w:line="240" w:lineRule="auto"/>
                                  <w:ind w:right="23"/>
                                  <w:jc w:val="right"/>
                                  <w:rPr>
                                    <w:rFonts w:ascii="Century Gothic" w:eastAsia="Times New Roman" w:hAnsi="Century Gothic" w:cs="Arial"/>
                                    <w:sz w:val="15"/>
                                    <w:szCs w:val="15"/>
                                    <w:lang w:eastAsia="de-DE"/>
                                  </w:rPr>
                                </w:pPr>
                                <w:r>
                                  <w:rPr>
                                    <w:rFonts w:ascii="Century Gothic" w:eastAsia="Times New Roman" w:hAnsi="Century Gothic" w:cs="Arial"/>
                                    <w:sz w:val="15"/>
                                    <w:szCs w:val="15"/>
                                    <w:lang w:eastAsia="de-DE"/>
                                  </w:rPr>
                                  <w:t>Postadresse: Lyoner S</w:t>
                                </w:r>
                                <w:r w:rsidRPr="007B1A9C">
                                  <w:rPr>
                                    <w:rFonts w:ascii="Century Gothic" w:eastAsia="Times New Roman" w:hAnsi="Century Gothic" w:cs="Arial"/>
                                    <w:sz w:val="15"/>
                                    <w:szCs w:val="15"/>
                                    <w:lang w:eastAsia="de-DE"/>
                                  </w:rPr>
                                  <w:t xml:space="preserve">traße </w:t>
                                </w:r>
                                <w:r>
                                  <w:rPr>
                                    <w:rFonts w:ascii="Century Gothic" w:eastAsia="Times New Roman" w:hAnsi="Century Gothic" w:cs="Arial"/>
                                    <w:sz w:val="15"/>
                                    <w:szCs w:val="15"/>
                                    <w:lang w:eastAsia="de-DE"/>
                                  </w:rPr>
                                  <w:t>1</w:t>
                                </w:r>
                                <w:r w:rsidR="00391795">
                                  <w:rPr>
                                    <w:rFonts w:ascii="Century Gothic" w:eastAsia="Times New Roman" w:hAnsi="Century Gothic" w:cs="Arial"/>
                                    <w:sz w:val="15"/>
                                    <w:szCs w:val="15"/>
                                    <w:lang w:eastAsia="de-DE"/>
                                  </w:rPr>
                                  <w:t>8</w:t>
                                </w:r>
                              </w:p>
                              <w:p w14:paraId="0686C502" w14:textId="77777777" w:rsidR="00527364" w:rsidRPr="007B1A9C" w:rsidRDefault="00527364" w:rsidP="00527364">
                                <w:pPr>
                                  <w:tabs>
                                    <w:tab w:val="left" w:pos="624"/>
                                  </w:tabs>
                                  <w:spacing w:after="0" w:line="240" w:lineRule="auto"/>
                                  <w:ind w:right="23"/>
                                  <w:jc w:val="right"/>
                                  <w:rPr>
                                    <w:rFonts w:ascii="Century Gothic" w:eastAsia="Times New Roman" w:hAnsi="Century Gothic" w:cs="Arial"/>
                                    <w:sz w:val="15"/>
                                    <w:szCs w:val="15"/>
                                    <w:lang w:eastAsia="de-DE"/>
                                  </w:rPr>
                                </w:pPr>
                                <w:r w:rsidRPr="007B1A9C">
                                  <w:rPr>
                                    <w:rFonts w:ascii="Century Gothic" w:eastAsia="Times New Roman" w:hAnsi="Century Gothic" w:cs="Arial"/>
                                    <w:sz w:val="15"/>
                                    <w:szCs w:val="15"/>
                                    <w:lang w:eastAsia="de-DE"/>
                                  </w:rPr>
                                  <w:t>60</w:t>
                                </w:r>
                                <w:r>
                                  <w:rPr>
                                    <w:rFonts w:ascii="Century Gothic" w:eastAsia="Times New Roman" w:hAnsi="Century Gothic" w:cs="Arial"/>
                                    <w:sz w:val="15"/>
                                    <w:szCs w:val="15"/>
                                    <w:lang w:eastAsia="de-DE"/>
                                  </w:rPr>
                                  <w:t>5</w:t>
                                </w:r>
                                <w:r w:rsidRPr="007B1A9C">
                                  <w:rPr>
                                    <w:rFonts w:ascii="Century Gothic" w:eastAsia="Times New Roman" w:hAnsi="Century Gothic" w:cs="Arial"/>
                                    <w:sz w:val="15"/>
                                    <w:szCs w:val="15"/>
                                    <w:lang w:eastAsia="de-DE"/>
                                  </w:rPr>
                                  <w:t>2</w:t>
                                </w:r>
                                <w:r>
                                  <w:rPr>
                                    <w:rFonts w:ascii="Century Gothic" w:eastAsia="Times New Roman" w:hAnsi="Century Gothic" w:cs="Arial"/>
                                    <w:sz w:val="15"/>
                                    <w:szCs w:val="15"/>
                                    <w:lang w:eastAsia="de-DE"/>
                                  </w:rPr>
                                  <w:t>8</w:t>
                                </w:r>
                                <w:r w:rsidRPr="007B1A9C">
                                  <w:rPr>
                                    <w:rFonts w:ascii="Century Gothic" w:eastAsia="Times New Roman" w:hAnsi="Century Gothic" w:cs="Arial"/>
                                    <w:sz w:val="15"/>
                                    <w:szCs w:val="15"/>
                                    <w:lang w:eastAsia="de-DE"/>
                                  </w:rPr>
                                  <w:t xml:space="preserve"> Frankfurt am Main</w:t>
                                </w:r>
                              </w:p>
                              <w:p w14:paraId="7B4083B6" w14:textId="77777777" w:rsidR="00527364" w:rsidRPr="007B1A9C" w:rsidRDefault="00527364" w:rsidP="00527364">
                                <w:pPr>
                                  <w:tabs>
                                    <w:tab w:val="left" w:pos="624"/>
                                  </w:tabs>
                                  <w:spacing w:after="0" w:line="240" w:lineRule="auto"/>
                                  <w:ind w:right="23"/>
                                  <w:jc w:val="right"/>
                                  <w:rPr>
                                    <w:rFonts w:ascii="Century Gothic" w:eastAsia="Times New Roman" w:hAnsi="Century Gothic" w:cs="Arial"/>
                                    <w:sz w:val="15"/>
                                    <w:szCs w:val="15"/>
                                    <w:lang w:eastAsia="de-DE"/>
                                  </w:rPr>
                                </w:pPr>
                                <w:r w:rsidRPr="007B1A9C">
                                  <w:rPr>
                                    <w:rFonts w:ascii="Century Gothic" w:eastAsia="Times New Roman" w:hAnsi="Century Gothic" w:cs="Arial"/>
                                    <w:sz w:val="15"/>
                                    <w:szCs w:val="15"/>
                                    <w:lang w:eastAsia="de-DE"/>
                                  </w:rPr>
                                  <w:t>GERMANY</w:t>
                                </w:r>
                              </w:p>
                              <w:p w14:paraId="7509E0D7" w14:textId="77777777" w:rsidR="00527364" w:rsidRPr="007B1A9C" w:rsidRDefault="00527364" w:rsidP="00527364">
                                <w:pPr>
                                  <w:tabs>
                                    <w:tab w:val="left" w:pos="709"/>
                                  </w:tabs>
                                  <w:spacing w:after="0" w:line="240" w:lineRule="auto"/>
                                  <w:ind w:right="23"/>
                                  <w:jc w:val="right"/>
                                  <w:rPr>
                                    <w:rFonts w:ascii="Century Gothic" w:eastAsia="Times New Roman" w:hAnsi="Century Gothic" w:cs="Arial"/>
                                    <w:sz w:val="15"/>
                                    <w:szCs w:val="15"/>
                                    <w:lang w:eastAsia="de-DE"/>
                                  </w:rPr>
                                </w:pPr>
                                <w:r w:rsidRPr="007B1A9C">
                                  <w:rPr>
                                    <w:rFonts w:ascii="Century Gothic" w:eastAsia="Times New Roman" w:hAnsi="Century Gothic" w:cs="Arial"/>
                                    <w:sz w:val="15"/>
                                    <w:szCs w:val="15"/>
                                    <w:lang w:eastAsia="de-DE"/>
                                  </w:rPr>
                                  <w:t>Telefon</w:t>
                                </w:r>
                                <w:r w:rsidRPr="007B1A9C">
                                  <w:rPr>
                                    <w:rFonts w:ascii="Century Gothic" w:eastAsia="Times New Roman" w:hAnsi="Century Gothic" w:cs="Arial"/>
                                    <w:sz w:val="15"/>
                                    <w:szCs w:val="15"/>
                                    <w:lang w:eastAsia="de-DE"/>
                                  </w:rPr>
                                  <w:tab/>
                                  <w:t>+49 69 756081-0</w:t>
                                </w:r>
                              </w:p>
                              <w:p w14:paraId="17037E89" w14:textId="77777777" w:rsidR="00527364" w:rsidRPr="007B1A9C" w:rsidRDefault="00527364" w:rsidP="00527364">
                                <w:pPr>
                                  <w:tabs>
                                    <w:tab w:val="left" w:pos="709"/>
                                  </w:tabs>
                                  <w:spacing w:after="0" w:line="240" w:lineRule="auto"/>
                                  <w:ind w:right="23"/>
                                  <w:jc w:val="right"/>
                                  <w:rPr>
                                    <w:rFonts w:ascii="Century Gothic" w:eastAsia="Times New Roman" w:hAnsi="Century Gothic" w:cs="Arial"/>
                                    <w:sz w:val="15"/>
                                    <w:szCs w:val="15"/>
                                    <w:lang w:eastAsia="de-DE"/>
                                  </w:rPr>
                                </w:pPr>
                                <w:r w:rsidRPr="007B1A9C">
                                  <w:rPr>
                                    <w:rFonts w:ascii="Century Gothic" w:eastAsia="Times New Roman" w:hAnsi="Century Gothic" w:cs="Arial"/>
                                    <w:sz w:val="15"/>
                                    <w:szCs w:val="15"/>
                                    <w:lang w:eastAsia="de-DE"/>
                                  </w:rPr>
                                  <w:t>Telefax</w:t>
                                </w:r>
                                <w:r w:rsidRPr="007B1A9C">
                                  <w:rPr>
                                    <w:rFonts w:ascii="Century Gothic" w:eastAsia="Times New Roman" w:hAnsi="Century Gothic" w:cs="Arial"/>
                                    <w:sz w:val="15"/>
                                    <w:szCs w:val="15"/>
                                    <w:lang w:eastAsia="de-DE"/>
                                  </w:rPr>
                                  <w:tab/>
                                  <w:t>+49 69 756081-11</w:t>
                                </w:r>
                              </w:p>
                              <w:p w14:paraId="7C1A0CEE" w14:textId="77777777" w:rsidR="00527364" w:rsidRPr="007B1A9C" w:rsidRDefault="00527364" w:rsidP="00527364">
                                <w:pPr>
                                  <w:tabs>
                                    <w:tab w:val="left" w:pos="709"/>
                                  </w:tabs>
                                  <w:spacing w:after="0" w:line="240" w:lineRule="auto"/>
                                  <w:ind w:right="23"/>
                                  <w:jc w:val="right"/>
                                  <w:rPr>
                                    <w:rFonts w:ascii="Century Gothic" w:eastAsia="Times New Roman" w:hAnsi="Century Gothic" w:cs="Arial"/>
                                    <w:sz w:val="15"/>
                                    <w:szCs w:val="15"/>
                                    <w:lang w:eastAsia="de-DE"/>
                                  </w:rPr>
                                </w:pPr>
                                <w:r w:rsidRPr="007B1A9C">
                                  <w:rPr>
                                    <w:rFonts w:ascii="Century Gothic" w:eastAsia="Times New Roman" w:hAnsi="Century Gothic" w:cs="Arial"/>
                                    <w:sz w:val="15"/>
                                    <w:szCs w:val="15"/>
                                    <w:lang w:eastAsia="de-DE"/>
                                  </w:rPr>
                                  <w:t>E-Mail</w:t>
                                </w:r>
                                <w:r w:rsidRPr="007B1A9C">
                                  <w:rPr>
                                    <w:rFonts w:ascii="Century Gothic" w:eastAsia="Times New Roman" w:hAnsi="Century Gothic" w:cs="Arial"/>
                                    <w:sz w:val="15"/>
                                    <w:szCs w:val="15"/>
                                    <w:lang w:eastAsia="de-DE"/>
                                  </w:rPr>
                                  <w:tab/>
                                </w:r>
                                <w:r>
                                  <w:rPr>
                                    <w:rFonts w:ascii="Century Gothic" w:eastAsia="Times New Roman" w:hAnsi="Century Gothic" w:cs="Arial"/>
                                    <w:sz w:val="15"/>
                                    <w:szCs w:val="15"/>
                                    <w:lang w:eastAsia="de-DE"/>
                                  </w:rPr>
                                  <w:t>presse</w:t>
                                </w:r>
                                <w:r w:rsidRPr="007B1A9C">
                                  <w:rPr>
                                    <w:rFonts w:ascii="Century Gothic" w:eastAsia="Times New Roman" w:hAnsi="Century Gothic" w:cs="Arial"/>
                                    <w:sz w:val="15"/>
                                    <w:szCs w:val="15"/>
                                    <w:lang w:eastAsia="de-DE"/>
                                  </w:rPr>
                                  <w:t>@vdw.de</w:t>
                                </w:r>
                              </w:p>
                              <w:p w14:paraId="0E6F0B63" w14:textId="77777777" w:rsidR="00527364" w:rsidRPr="007B1A9C" w:rsidRDefault="00DD3CF4" w:rsidP="00527364">
                                <w:pPr>
                                  <w:tabs>
                                    <w:tab w:val="left" w:pos="709"/>
                                    <w:tab w:val="left" w:pos="840"/>
                                  </w:tabs>
                                  <w:spacing w:after="0" w:line="240" w:lineRule="auto"/>
                                  <w:ind w:right="23"/>
                                  <w:jc w:val="right"/>
                                  <w:rPr>
                                    <w:rFonts w:ascii="Century Gothic" w:eastAsia="Times New Roman" w:hAnsi="Century Gothic" w:cs="Arial"/>
                                    <w:sz w:val="15"/>
                                    <w:szCs w:val="15"/>
                                    <w:lang w:eastAsia="de-DE"/>
                                  </w:rPr>
                                </w:pPr>
                                <w:hyperlink r:id="rId2" w:history="1">
                                  <w:r w:rsidR="00527364" w:rsidRPr="007B1A9C">
                                    <w:rPr>
                                      <w:rStyle w:val="Hyperlink"/>
                                      <w:rFonts w:ascii="Century Gothic" w:eastAsia="Times New Roman" w:hAnsi="Century Gothic" w:cs="Arial"/>
                                      <w:sz w:val="15"/>
                                      <w:szCs w:val="15"/>
                                      <w:lang w:eastAsia="de-DE"/>
                                    </w:rPr>
                                    <w:t>www.metav.de</w:t>
                                  </w:r>
                                </w:hyperlink>
                              </w:p>
                              <w:p w14:paraId="5514916E" w14:textId="77777777" w:rsidR="00527364" w:rsidRDefault="00527364" w:rsidP="00527364">
                                <w:pPr>
                                  <w:tabs>
                                    <w:tab w:val="left" w:pos="709"/>
                                    <w:tab w:val="left" w:pos="840"/>
                                  </w:tabs>
                                  <w:spacing w:after="0" w:line="240" w:lineRule="auto"/>
                                  <w:ind w:right="23"/>
                                  <w:jc w:val="right"/>
                                  <w:rPr>
                                    <w:rFonts w:ascii="Century Gothic" w:eastAsia="Times New Roman" w:hAnsi="Century Gothic" w:cs="Arial"/>
                                    <w:sz w:val="15"/>
                                    <w:szCs w:val="15"/>
                                    <w:lang w:eastAsia="de-DE"/>
                                  </w:rPr>
                                </w:pPr>
                              </w:p>
                              <w:p w14:paraId="111C1935" w14:textId="77777777" w:rsidR="00527364" w:rsidRPr="007B1A9C" w:rsidRDefault="00527364" w:rsidP="00527364">
                                <w:pPr>
                                  <w:tabs>
                                    <w:tab w:val="left" w:pos="709"/>
                                    <w:tab w:val="left" w:pos="840"/>
                                  </w:tabs>
                                  <w:spacing w:after="0" w:line="240" w:lineRule="auto"/>
                                  <w:ind w:left="57" w:right="23"/>
                                  <w:jc w:val="right"/>
                                  <w:rPr>
                                    <w:rFonts w:ascii="Century Gothic" w:eastAsia="Times New Roman" w:hAnsi="Century Gothic" w:cs="Arial"/>
                                    <w:sz w:val="15"/>
                                    <w:szCs w:val="15"/>
                                    <w:lang w:eastAsia="de-DE"/>
                                  </w:rPr>
                                </w:pPr>
                              </w:p>
                              <w:p w14:paraId="7DFFBD79" w14:textId="77777777" w:rsidR="00527364" w:rsidRPr="007B1A9C" w:rsidRDefault="00527364" w:rsidP="00527364">
                                <w:pPr>
                                  <w:spacing w:after="0" w:line="240" w:lineRule="auto"/>
                                  <w:ind w:left="57" w:right="23"/>
                                  <w:jc w:val="right"/>
                                  <w:rPr>
                                    <w:rFonts w:ascii="Century Gothic" w:eastAsia="Times New Roman" w:hAnsi="Century Gothic" w:cs="Arial"/>
                                    <w:sz w:val="15"/>
                                    <w:szCs w:val="15"/>
                                    <w:lang w:eastAsia="de-DE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BA88374"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1" o:spid="_x0000_s1031" type="#_x0000_t202" style="position:absolute;left:0;text-align:left;margin-left:114.1pt;margin-top:85.3pt;width:123.05pt;height:12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" filled="f" stroked="f" strokeweight=".5pt">
                    <v:textbox>
                      <w:txbxContent>
                        <w:p w14:paraId="28F97EEB" w14:textId="77777777" w:rsidR="00527364" w:rsidRPr="007B1A9C" w:rsidRDefault="00527364" w:rsidP="00527364">
                          <w:pPr>
                            <w:tabs>
                              <w:tab w:val="left" w:pos="624"/>
                            </w:tabs>
                            <w:spacing w:after="0" w:line="240" w:lineRule="auto"/>
                            <w:ind w:right="23"/>
                            <w:jc w:val="right"/>
                            <w:rPr>
                              <w:rFonts w:ascii="Century Gothic" w:eastAsia="Times New Roman" w:hAnsi="Century Gothic" w:cs="Arial"/>
                              <w:sz w:val="15"/>
                              <w:szCs w:val="15"/>
                              <w:lang w:eastAsia="de-DE"/>
                            </w:rPr>
                          </w:pPr>
                          <w:r>
                            <w:rPr>
                              <w:rFonts w:ascii="Century Gothic" w:eastAsia="Times New Roman" w:hAnsi="Century Gothic" w:cs="Arial"/>
                              <w:sz w:val="15"/>
                              <w:szCs w:val="15"/>
                              <w:lang w:eastAsia="de-DE"/>
                            </w:rPr>
                            <w:t>Postadresse: Lyoner S</w:t>
                          </w:r>
                          <w:r w:rsidRPr="007B1A9C">
                            <w:rPr>
                              <w:rFonts w:ascii="Century Gothic" w:eastAsia="Times New Roman" w:hAnsi="Century Gothic" w:cs="Arial"/>
                              <w:sz w:val="15"/>
                              <w:szCs w:val="15"/>
                              <w:lang w:eastAsia="de-DE"/>
                            </w:rPr>
                            <w:t xml:space="preserve">traße </w:t>
                          </w:r>
                          <w:r>
                            <w:rPr>
                              <w:rFonts w:ascii="Century Gothic" w:eastAsia="Times New Roman" w:hAnsi="Century Gothic" w:cs="Arial"/>
                              <w:sz w:val="15"/>
                              <w:szCs w:val="15"/>
                              <w:lang w:eastAsia="de-DE"/>
                            </w:rPr>
                            <w:t>1</w:t>
                          </w:r>
                          <w:r w:rsidR="00391795">
                            <w:rPr>
                              <w:rFonts w:ascii="Century Gothic" w:eastAsia="Times New Roman" w:hAnsi="Century Gothic" w:cs="Arial"/>
                              <w:sz w:val="15"/>
                              <w:szCs w:val="15"/>
                              <w:lang w:eastAsia="de-DE"/>
                            </w:rPr>
                            <w:t>8</w:t>
                          </w:r>
                        </w:p>
                        <w:p w14:paraId="0686C502" w14:textId="77777777" w:rsidR="00527364" w:rsidRPr="007B1A9C" w:rsidRDefault="00527364" w:rsidP="00527364">
                          <w:pPr>
                            <w:tabs>
                              <w:tab w:val="left" w:pos="624"/>
                            </w:tabs>
                            <w:spacing w:after="0" w:line="240" w:lineRule="auto"/>
                            <w:ind w:right="23"/>
                            <w:jc w:val="right"/>
                            <w:rPr>
                              <w:rFonts w:ascii="Century Gothic" w:eastAsia="Times New Roman" w:hAnsi="Century Gothic" w:cs="Arial"/>
                              <w:sz w:val="15"/>
                              <w:szCs w:val="15"/>
                              <w:lang w:eastAsia="de-DE"/>
                            </w:rPr>
                          </w:pPr>
                          <w:r w:rsidRPr="007B1A9C">
                            <w:rPr>
                              <w:rFonts w:ascii="Century Gothic" w:eastAsia="Times New Roman" w:hAnsi="Century Gothic" w:cs="Arial"/>
                              <w:sz w:val="15"/>
                              <w:szCs w:val="15"/>
                              <w:lang w:eastAsia="de-DE"/>
                            </w:rPr>
                            <w:t>60</w:t>
                          </w:r>
                          <w:r>
                            <w:rPr>
                              <w:rFonts w:ascii="Century Gothic" w:eastAsia="Times New Roman" w:hAnsi="Century Gothic" w:cs="Arial"/>
                              <w:sz w:val="15"/>
                              <w:szCs w:val="15"/>
                              <w:lang w:eastAsia="de-DE"/>
                            </w:rPr>
                            <w:t>5</w:t>
                          </w:r>
                          <w:r w:rsidRPr="007B1A9C">
                            <w:rPr>
                              <w:rFonts w:ascii="Century Gothic" w:eastAsia="Times New Roman" w:hAnsi="Century Gothic" w:cs="Arial"/>
                              <w:sz w:val="15"/>
                              <w:szCs w:val="15"/>
                              <w:lang w:eastAsia="de-DE"/>
                            </w:rPr>
                            <w:t>2</w:t>
                          </w:r>
                          <w:r>
                            <w:rPr>
                              <w:rFonts w:ascii="Century Gothic" w:eastAsia="Times New Roman" w:hAnsi="Century Gothic" w:cs="Arial"/>
                              <w:sz w:val="15"/>
                              <w:szCs w:val="15"/>
                              <w:lang w:eastAsia="de-DE"/>
                            </w:rPr>
                            <w:t>8</w:t>
                          </w:r>
                          <w:r w:rsidRPr="007B1A9C">
                            <w:rPr>
                              <w:rFonts w:ascii="Century Gothic" w:eastAsia="Times New Roman" w:hAnsi="Century Gothic" w:cs="Arial"/>
                              <w:sz w:val="15"/>
                              <w:szCs w:val="15"/>
                              <w:lang w:eastAsia="de-DE"/>
                            </w:rPr>
                            <w:t xml:space="preserve"> Frankfurt am Main</w:t>
                          </w:r>
                        </w:p>
                        <w:p w14:paraId="7B4083B6" w14:textId="77777777" w:rsidR="00527364" w:rsidRPr="007B1A9C" w:rsidRDefault="00527364" w:rsidP="00527364">
                          <w:pPr>
                            <w:tabs>
                              <w:tab w:val="left" w:pos="624"/>
                            </w:tabs>
                            <w:spacing w:after="0" w:line="240" w:lineRule="auto"/>
                            <w:ind w:right="23"/>
                            <w:jc w:val="right"/>
                            <w:rPr>
                              <w:rFonts w:ascii="Century Gothic" w:eastAsia="Times New Roman" w:hAnsi="Century Gothic" w:cs="Arial"/>
                              <w:sz w:val="15"/>
                              <w:szCs w:val="15"/>
                              <w:lang w:eastAsia="de-DE"/>
                            </w:rPr>
                          </w:pPr>
                          <w:r w:rsidRPr="007B1A9C">
                            <w:rPr>
                              <w:rFonts w:ascii="Century Gothic" w:eastAsia="Times New Roman" w:hAnsi="Century Gothic" w:cs="Arial"/>
                              <w:sz w:val="15"/>
                              <w:szCs w:val="15"/>
                              <w:lang w:eastAsia="de-DE"/>
                            </w:rPr>
                            <w:t>GERMANY</w:t>
                          </w:r>
                        </w:p>
                        <w:p w14:paraId="7509E0D7" w14:textId="77777777" w:rsidR="00527364" w:rsidRPr="007B1A9C" w:rsidRDefault="00527364" w:rsidP="00527364">
                          <w:pPr>
                            <w:tabs>
                              <w:tab w:val="left" w:pos="709"/>
                            </w:tabs>
                            <w:spacing w:after="0" w:line="240" w:lineRule="auto"/>
                            <w:ind w:right="23"/>
                            <w:jc w:val="right"/>
                            <w:rPr>
                              <w:rFonts w:ascii="Century Gothic" w:eastAsia="Times New Roman" w:hAnsi="Century Gothic" w:cs="Arial"/>
                              <w:sz w:val="15"/>
                              <w:szCs w:val="15"/>
                              <w:lang w:eastAsia="de-DE"/>
                            </w:rPr>
                          </w:pPr>
                          <w:r w:rsidRPr="007B1A9C">
                            <w:rPr>
                              <w:rFonts w:ascii="Century Gothic" w:eastAsia="Times New Roman" w:hAnsi="Century Gothic" w:cs="Arial"/>
                              <w:sz w:val="15"/>
                              <w:szCs w:val="15"/>
                              <w:lang w:eastAsia="de-DE"/>
                            </w:rPr>
                            <w:t>Telefon</w:t>
                          </w:r>
                          <w:r w:rsidRPr="007B1A9C">
                            <w:rPr>
                              <w:rFonts w:ascii="Century Gothic" w:eastAsia="Times New Roman" w:hAnsi="Century Gothic" w:cs="Arial"/>
                              <w:sz w:val="15"/>
                              <w:szCs w:val="15"/>
                              <w:lang w:eastAsia="de-DE"/>
                            </w:rPr>
                            <w:tab/>
                            <w:t>+49 69 756081-0</w:t>
                          </w:r>
                        </w:p>
                        <w:p w14:paraId="17037E89" w14:textId="77777777" w:rsidR="00527364" w:rsidRPr="007B1A9C" w:rsidRDefault="00527364" w:rsidP="00527364">
                          <w:pPr>
                            <w:tabs>
                              <w:tab w:val="left" w:pos="709"/>
                            </w:tabs>
                            <w:spacing w:after="0" w:line="240" w:lineRule="auto"/>
                            <w:ind w:right="23"/>
                            <w:jc w:val="right"/>
                            <w:rPr>
                              <w:rFonts w:ascii="Century Gothic" w:eastAsia="Times New Roman" w:hAnsi="Century Gothic" w:cs="Arial"/>
                              <w:sz w:val="15"/>
                              <w:szCs w:val="15"/>
                              <w:lang w:eastAsia="de-DE"/>
                            </w:rPr>
                          </w:pPr>
                          <w:r w:rsidRPr="007B1A9C">
                            <w:rPr>
                              <w:rFonts w:ascii="Century Gothic" w:eastAsia="Times New Roman" w:hAnsi="Century Gothic" w:cs="Arial"/>
                              <w:sz w:val="15"/>
                              <w:szCs w:val="15"/>
                              <w:lang w:eastAsia="de-DE"/>
                            </w:rPr>
                            <w:t>Telefax</w:t>
                          </w:r>
                          <w:r w:rsidRPr="007B1A9C">
                            <w:rPr>
                              <w:rFonts w:ascii="Century Gothic" w:eastAsia="Times New Roman" w:hAnsi="Century Gothic" w:cs="Arial"/>
                              <w:sz w:val="15"/>
                              <w:szCs w:val="15"/>
                              <w:lang w:eastAsia="de-DE"/>
                            </w:rPr>
                            <w:tab/>
                            <w:t>+49 69 756081-11</w:t>
                          </w:r>
                        </w:p>
                        <w:p w14:paraId="7C1A0CEE" w14:textId="77777777" w:rsidR="00527364" w:rsidRPr="007B1A9C" w:rsidRDefault="00527364" w:rsidP="00527364">
                          <w:pPr>
                            <w:tabs>
                              <w:tab w:val="left" w:pos="709"/>
                            </w:tabs>
                            <w:spacing w:after="0" w:line="240" w:lineRule="auto"/>
                            <w:ind w:right="23"/>
                            <w:jc w:val="right"/>
                            <w:rPr>
                              <w:rFonts w:ascii="Century Gothic" w:eastAsia="Times New Roman" w:hAnsi="Century Gothic" w:cs="Arial"/>
                              <w:sz w:val="15"/>
                              <w:szCs w:val="15"/>
                              <w:lang w:eastAsia="de-DE"/>
                            </w:rPr>
                          </w:pPr>
                          <w:r w:rsidRPr="007B1A9C">
                            <w:rPr>
                              <w:rFonts w:ascii="Century Gothic" w:eastAsia="Times New Roman" w:hAnsi="Century Gothic" w:cs="Arial"/>
                              <w:sz w:val="15"/>
                              <w:szCs w:val="15"/>
                              <w:lang w:eastAsia="de-DE"/>
                            </w:rPr>
                            <w:t>E-Mail</w:t>
                          </w:r>
                          <w:r w:rsidRPr="007B1A9C">
                            <w:rPr>
                              <w:rFonts w:ascii="Century Gothic" w:eastAsia="Times New Roman" w:hAnsi="Century Gothic" w:cs="Arial"/>
                              <w:sz w:val="15"/>
                              <w:szCs w:val="15"/>
                              <w:lang w:eastAsia="de-DE"/>
                            </w:rPr>
                            <w:tab/>
                          </w:r>
                          <w:r>
                            <w:rPr>
                              <w:rFonts w:ascii="Century Gothic" w:eastAsia="Times New Roman" w:hAnsi="Century Gothic" w:cs="Arial"/>
                              <w:sz w:val="15"/>
                              <w:szCs w:val="15"/>
                              <w:lang w:eastAsia="de-DE"/>
                            </w:rPr>
                            <w:t>presse</w:t>
                          </w:r>
                          <w:r w:rsidRPr="007B1A9C">
                            <w:rPr>
                              <w:rFonts w:ascii="Century Gothic" w:eastAsia="Times New Roman" w:hAnsi="Century Gothic" w:cs="Arial"/>
                              <w:sz w:val="15"/>
                              <w:szCs w:val="15"/>
                              <w:lang w:eastAsia="de-DE"/>
                            </w:rPr>
                            <w:t>@vdw.de</w:t>
                          </w:r>
                        </w:p>
                        <w:p w14:paraId="0E6F0B63" w14:textId="77777777" w:rsidR="00527364" w:rsidRPr="007B1A9C" w:rsidRDefault="000A2AB3" w:rsidP="00527364">
                          <w:pPr>
                            <w:tabs>
                              <w:tab w:val="left" w:pos="709"/>
                              <w:tab w:val="left" w:pos="840"/>
                            </w:tabs>
                            <w:spacing w:after="0" w:line="240" w:lineRule="auto"/>
                            <w:ind w:right="23"/>
                            <w:jc w:val="right"/>
                            <w:rPr>
                              <w:rFonts w:ascii="Century Gothic" w:eastAsia="Times New Roman" w:hAnsi="Century Gothic" w:cs="Arial"/>
                              <w:sz w:val="15"/>
                              <w:szCs w:val="15"/>
                              <w:lang w:eastAsia="de-DE"/>
                            </w:rPr>
                          </w:pPr>
                          <w:hyperlink r:id="rId3" w:history="1">
                            <w:r w:rsidR="00527364" w:rsidRPr="007B1A9C">
                              <w:rPr>
                                <w:rStyle w:val="Hyperlink"/>
                                <w:rFonts w:ascii="Century Gothic" w:eastAsia="Times New Roman" w:hAnsi="Century Gothic" w:cs="Arial"/>
                                <w:sz w:val="15"/>
                                <w:szCs w:val="15"/>
                                <w:lang w:eastAsia="de-DE"/>
                              </w:rPr>
                              <w:t>www.metav.de</w:t>
                            </w:r>
                          </w:hyperlink>
                        </w:p>
                        <w:p w14:paraId="5514916E" w14:textId="77777777" w:rsidR="00527364" w:rsidRDefault="00527364" w:rsidP="00527364">
                          <w:pPr>
                            <w:tabs>
                              <w:tab w:val="left" w:pos="709"/>
                              <w:tab w:val="left" w:pos="840"/>
                            </w:tabs>
                            <w:spacing w:after="0" w:line="240" w:lineRule="auto"/>
                            <w:ind w:right="23"/>
                            <w:jc w:val="right"/>
                            <w:rPr>
                              <w:rFonts w:ascii="Century Gothic" w:eastAsia="Times New Roman" w:hAnsi="Century Gothic" w:cs="Arial"/>
                              <w:sz w:val="15"/>
                              <w:szCs w:val="15"/>
                              <w:lang w:eastAsia="de-DE"/>
                            </w:rPr>
                          </w:pPr>
                        </w:p>
                        <w:p w14:paraId="111C1935" w14:textId="77777777" w:rsidR="00527364" w:rsidRPr="007B1A9C" w:rsidRDefault="00527364" w:rsidP="00527364">
                          <w:pPr>
                            <w:tabs>
                              <w:tab w:val="left" w:pos="709"/>
                              <w:tab w:val="left" w:pos="840"/>
                            </w:tabs>
                            <w:spacing w:after="0" w:line="240" w:lineRule="auto"/>
                            <w:ind w:left="57" w:right="23"/>
                            <w:jc w:val="right"/>
                            <w:rPr>
                              <w:rFonts w:ascii="Century Gothic" w:eastAsia="Times New Roman" w:hAnsi="Century Gothic" w:cs="Arial"/>
                              <w:sz w:val="15"/>
                              <w:szCs w:val="15"/>
                              <w:lang w:eastAsia="de-DE"/>
                            </w:rPr>
                          </w:pPr>
                        </w:p>
                        <w:p w14:paraId="7DFFBD79" w14:textId="77777777" w:rsidR="00527364" w:rsidRPr="007B1A9C" w:rsidRDefault="00527364" w:rsidP="00527364">
                          <w:pPr>
                            <w:spacing w:after="0" w:line="240" w:lineRule="auto"/>
                            <w:ind w:left="57" w:right="23"/>
                            <w:jc w:val="right"/>
                            <w:rPr>
                              <w:rFonts w:ascii="Century Gothic" w:eastAsia="Times New Roman" w:hAnsi="Century Gothic" w:cs="Arial"/>
                              <w:sz w:val="15"/>
                              <w:szCs w:val="15"/>
                              <w:lang w:eastAsia="de-DE"/>
                            </w:rPr>
                          </w:pPr>
                        </w:p>
                      </w:txbxContent>
                    </v:textbox>
                    <w10:wrap anchory="page"/>
                  </v:shape>
                </w:pict>
              </mc:Fallback>
            </mc:AlternateContent>
          </w:r>
        </w:p>
      </w:tc>
    </w:tr>
    <w:tr w:rsidR="00C356A8" w14:paraId="7EF24D95" w14:textId="77777777">
      <w:trPr>
        <w:cantSplit/>
        <w:trHeight w:hRule="exact" w:val="283"/>
      </w:trPr>
      <w:tc>
        <w:tcPr>
          <w:tcW w:w="4927" w:type="dxa"/>
        </w:tcPr>
        <w:p w14:paraId="35083198" w14:textId="77777777" w:rsidR="00C356A8" w:rsidRDefault="00527364">
          <w:pPr>
            <w:pStyle w:val="Kopfzeile"/>
            <w:rPr>
              <w:rFonts w:ascii="Century Gothic" w:hAnsi="Century Gothic"/>
              <w:sz w:val="14"/>
            </w:rPr>
          </w:pPr>
          <w:r w:rsidRPr="007F0509">
            <w:rPr>
              <w:rFonts w:ascii="Century Gothic" w:eastAsia="Calibri" w:hAnsi="Century Gothic" w:cs="Times New Roman"/>
              <w:b/>
            </w:rPr>
            <w:t>PRESSEINFORMATION</w:t>
          </w:r>
        </w:p>
      </w:tc>
      <w:tc>
        <w:tcPr>
          <w:tcW w:w="4740" w:type="dxa"/>
        </w:tcPr>
        <w:p w14:paraId="16636A50" w14:textId="77777777" w:rsidR="00C356A8" w:rsidRDefault="00C356A8">
          <w:pPr>
            <w:pStyle w:val="Kopfzeile"/>
            <w:rPr>
              <w:rFonts w:ascii="Century Gothic" w:hAnsi="Century Gothic"/>
              <w:b/>
            </w:rPr>
          </w:pPr>
        </w:p>
      </w:tc>
    </w:tr>
  </w:tbl>
  <w:p w14:paraId="30975B1F" w14:textId="77777777" w:rsidR="00C356A8" w:rsidRDefault="00C356A8">
    <w:pPr>
      <w:pStyle w:val="Kopfzeile"/>
      <w:rPr>
        <w:rFonts w:ascii="Century Gothic" w:hAnsi="Century Gothic"/>
        <w:sz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70F7"/>
    <w:rsid w:val="00021C1C"/>
    <w:rsid w:val="0006160C"/>
    <w:rsid w:val="000860A1"/>
    <w:rsid w:val="000864FC"/>
    <w:rsid w:val="000A2AB3"/>
    <w:rsid w:val="000A2E95"/>
    <w:rsid w:val="000F1732"/>
    <w:rsid w:val="00103EC4"/>
    <w:rsid w:val="001514B1"/>
    <w:rsid w:val="00164172"/>
    <w:rsid w:val="001754E0"/>
    <w:rsid w:val="001B5898"/>
    <w:rsid w:val="001B6EC0"/>
    <w:rsid w:val="001E0115"/>
    <w:rsid w:val="001F6B6F"/>
    <w:rsid w:val="00245491"/>
    <w:rsid w:val="00250745"/>
    <w:rsid w:val="002517D0"/>
    <w:rsid w:val="002A5A5C"/>
    <w:rsid w:val="002D17FA"/>
    <w:rsid w:val="002D6846"/>
    <w:rsid w:val="003044B1"/>
    <w:rsid w:val="003079D1"/>
    <w:rsid w:val="00310A2A"/>
    <w:rsid w:val="00350470"/>
    <w:rsid w:val="00391795"/>
    <w:rsid w:val="00393170"/>
    <w:rsid w:val="003A4226"/>
    <w:rsid w:val="003A6F91"/>
    <w:rsid w:val="003C370F"/>
    <w:rsid w:val="003C619F"/>
    <w:rsid w:val="004551EA"/>
    <w:rsid w:val="004577C0"/>
    <w:rsid w:val="004B1254"/>
    <w:rsid w:val="004B1611"/>
    <w:rsid w:val="004B2EEE"/>
    <w:rsid w:val="004E3C56"/>
    <w:rsid w:val="004E57F7"/>
    <w:rsid w:val="00527364"/>
    <w:rsid w:val="00531CAC"/>
    <w:rsid w:val="00534DF8"/>
    <w:rsid w:val="005B59FC"/>
    <w:rsid w:val="005E4FA1"/>
    <w:rsid w:val="006048CD"/>
    <w:rsid w:val="00647A3D"/>
    <w:rsid w:val="0065164C"/>
    <w:rsid w:val="006770F7"/>
    <w:rsid w:val="0068055E"/>
    <w:rsid w:val="00687EFC"/>
    <w:rsid w:val="006971EC"/>
    <w:rsid w:val="006D467A"/>
    <w:rsid w:val="006E7435"/>
    <w:rsid w:val="006F05B1"/>
    <w:rsid w:val="007249FA"/>
    <w:rsid w:val="007402B3"/>
    <w:rsid w:val="007752A4"/>
    <w:rsid w:val="007A5FCA"/>
    <w:rsid w:val="007B1A9C"/>
    <w:rsid w:val="007B1AB7"/>
    <w:rsid w:val="007F2B71"/>
    <w:rsid w:val="00814412"/>
    <w:rsid w:val="0082582F"/>
    <w:rsid w:val="00872639"/>
    <w:rsid w:val="008D4DDC"/>
    <w:rsid w:val="008F4216"/>
    <w:rsid w:val="008F6B4C"/>
    <w:rsid w:val="00907773"/>
    <w:rsid w:val="0092624F"/>
    <w:rsid w:val="00930F49"/>
    <w:rsid w:val="00946922"/>
    <w:rsid w:val="00950FA0"/>
    <w:rsid w:val="00980CED"/>
    <w:rsid w:val="009B6F2E"/>
    <w:rsid w:val="009E11A5"/>
    <w:rsid w:val="00A0388B"/>
    <w:rsid w:val="00A125E7"/>
    <w:rsid w:val="00A50A65"/>
    <w:rsid w:val="00A8233E"/>
    <w:rsid w:val="00AA21A5"/>
    <w:rsid w:val="00AA73C2"/>
    <w:rsid w:val="00AB3F3F"/>
    <w:rsid w:val="00AF7CF2"/>
    <w:rsid w:val="00B060D3"/>
    <w:rsid w:val="00B11E16"/>
    <w:rsid w:val="00B21218"/>
    <w:rsid w:val="00B9587A"/>
    <w:rsid w:val="00BA7369"/>
    <w:rsid w:val="00BB514D"/>
    <w:rsid w:val="00BC09C1"/>
    <w:rsid w:val="00BE10A8"/>
    <w:rsid w:val="00BE53DA"/>
    <w:rsid w:val="00C356A8"/>
    <w:rsid w:val="00C7651A"/>
    <w:rsid w:val="00C97496"/>
    <w:rsid w:val="00CA21A5"/>
    <w:rsid w:val="00CC1005"/>
    <w:rsid w:val="00CE3986"/>
    <w:rsid w:val="00CE5E7D"/>
    <w:rsid w:val="00D2128B"/>
    <w:rsid w:val="00D35CC8"/>
    <w:rsid w:val="00D7410E"/>
    <w:rsid w:val="00D844FF"/>
    <w:rsid w:val="00D938B7"/>
    <w:rsid w:val="00DC7BDC"/>
    <w:rsid w:val="00DD1733"/>
    <w:rsid w:val="00DD3CF4"/>
    <w:rsid w:val="00E21A9C"/>
    <w:rsid w:val="00E73A20"/>
    <w:rsid w:val="00E7502D"/>
    <w:rsid w:val="00EB7CD1"/>
    <w:rsid w:val="00EF54A4"/>
    <w:rsid w:val="00F32FCE"/>
    <w:rsid w:val="00F44E58"/>
    <w:rsid w:val="00F73D2E"/>
    <w:rsid w:val="00F81D3C"/>
    <w:rsid w:val="00FA25EE"/>
    <w:rsid w:val="00FA2654"/>
    <w:rsid w:val="00FA3FF6"/>
    <w:rsid w:val="00FE292F"/>
    <w:rsid w:val="00FE5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8F940C7"/>
  <w15:docId w15:val="{55677DFD-8693-1045-9649-2A37C3D92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AA21A5"/>
  </w:style>
  <w:style w:type="paragraph" w:styleId="berschrift1">
    <w:name w:val="heading 1"/>
    <w:basedOn w:val="Standard"/>
    <w:next w:val="Standard"/>
    <w:link w:val="berschrift1Zchn"/>
    <w:uiPriority w:val="9"/>
    <w:qFormat/>
    <w:rsid w:val="00393170"/>
    <w:pPr>
      <w:keepNext/>
      <w:keepLines/>
      <w:spacing w:before="480" w:after="0"/>
      <w:outlineLvl w:val="0"/>
    </w:pPr>
    <w:rPr>
      <w:rFonts w:ascii="Univers for UniS 65 Bold Rg" w:eastAsiaTheme="majorEastAsia" w:hAnsi="Univers for UniS 65 Bold Rg" w:cstheme="majorBidi"/>
      <w:bCs/>
      <w:sz w:val="28"/>
      <w:szCs w:val="2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table" w:styleId="Tabellenraster">
    <w:name w:val="Table Grid"/>
    <w:basedOn w:val="NormaleTabelle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dwKopfzeile1">
    <w:name w:val="_vdwKopfzeile1"/>
    <w:basedOn w:val="Kopfzeile"/>
    <w:qFormat/>
    <w:pPr>
      <w:jc w:val="right"/>
    </w:pPr>
    <w:rPr>
      <w:rFonts w:ascii="Century Gothic" w:hAnsi="Century Gothic"/>
      <w:vanish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/>
      <w:sz w:val="18"/>
      <w:szCs w:val="18"/>
    </w:rPr>
  </w:style>
  <w:style w:type="paragraph" w:customStyle="1" w:styleId="vdwFusszeile1">
    <w:name w:val="_vdwFusszeile1"/>
    <w:basedOn w:val="Fuzeile"/>
    <w:qFormat/>
    <w:rPr>
      <w:rFonts w:ascii="Century Gothic" w:hAnsi="Century Gothic"/>
      <w:noProof/>
      <w:vanish/>
      <w:sz w:val="20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b/>
      <w:bCs/>
      <w:sz w:val="20"/>
      <w:szCs w:val="20"/>
    </w:rPr>
  </w:style>
  <w:style w:type="paragraph" w:customStyle="1" w:styleId="foot">
    <w:name w:val="foot"/>
    <w:basedOn w:val="Standard"/>
    <w:qFormat/>
    <w:pPr>
      <w:spacing w:after="0" w:line="240" w:lineRule="auto"/>
    </w:pPr>
    <w:rPr>
      <w:rFonts w:ascii="Century Gothic" w:hAnsi="Century Gothic"/>
      <w:vanish/>
      <w:sz w:val="16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4B2EEE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4B2EEE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rsid w:val="000860A1"/>
    <w:rPr>
      <w:color w:val="605E5C"/>
      <w:shd w:val="clear" w:color="auto" w:fill="E1DFDD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93170"/>
    <w:rPr>
      <w:rFonts w:ascii="Univers for UniS 65 Bold Rg" w:eastAsiaTheme="majorEastAsia" w:hAnsi="Univers for UniS 65 Bold Rg" w:cstheme="majorBidi"/>
      <w:bCs/>
      <w:sz w:val="28"/>
      <w:szCs w:val="28"/>
      <w:lang w:eastAsia="de-DE"/>
    </w:rPr>
  </w:style>
  <w:style w:type="paragraph" w:styleId="KeinLeerraum">
    <w:name w:val="No Spacing"/>
    <w:basedOn w:val="Standard"/>
    <w:uiPriority w:val="1"/>
    <w:qFormat/>
    <w:rsid w:val="00393170"/>
    <w:pPr>
      <w:spacing w:after="0" w:line="276" w:lineRule="auto"/>
    </w:pPr>
    <w:rPr>
      <w:rFonts w:ascii="Effra Light" w:hAnsi="Effra Light"/>
    </w:rPr>
  </w:style>
  <w:style w:type="character" w:styleId="Hervorhebung">
    <w:name w:val="Emphasis"/>
    <w:uiPriority w:val="20"/>
    <w:qFormat/>
    <w:rsid w:val="00393170"/>
    <w:rPr>
      <w:rFonts w:ascii="Effra" w:hAnsi="Effra"/>
      <w:b/>
      <w:bCs/>
    </w:rPr>
  </w:style>
  <w:style w:type="character" w:styleId="BesuchterLink">
    <w:name w:val="FollowedHyperlink"/>
    <w:basedOn w:val="Absatz-Standardschriftart"/>
    <w:uiPriority w:val="99"/>
    <w:semiHidden/>
    <w:unhideWhenUsed/>
    <w:rsid w:val="00D938B7"/>
    <w:rPr>
      <w:color w:val="954F72" w:themeColor="followedHyperlink"/>
      <w:u w:val="single"/>
    </w:rPr>
  </w:style>
  <w:style w:type="paragraph" w:customStyle="1" w:styleId="PMRhmAbsatz">
    <w:name w:val="PM Röhm Absatz"/>
    <w:basedOn w:val="Standard"/>
    <w:qFormat/>
    <w:rsid w:val="00AA21A5"/>
    <w:pPr>
      <w:spacing w:before="120" w:after="240" w:line="360" w:lineRule="auto"/>
    </w:pPr>
    <w:rPr>
      <w:rFonts w:ascii="HelveticaNeueLT Std" w:hAnsi="HelveticaNeueLT Std"/>
    </w:rPr>
  </w:style>
  <w:style w:type="paragraph" w:customStyle="1" w:styleId="PMRhmSL">
    <w:name w:val="PM Röhm SL"/>
    <w:basedOn w:val="Standard"/>
    <w:qFormat/>
    <w:rsid w:val="00AA21A5"/>
    <w:pPr>
      <w:keepNext/>
      <w:spacing w:before="120" w:after="240" w:line="360" w:lineRule="auto"/>
    </w:pPr>
    <w:rPr>
      <w:rFonts w:ascii="HelveticaNeueLT Std" w:hAnsi="HelveticaNeueLT Std"/>
      <w:b/>
      <w:sz w:val="24"/>
    </w:rPr>
  </w:style>
  <w:style w:type="paragraph" w:styleId="NurText">
    <w:name w:val="Plain Text"/>
    <w:basedOn w:val="Standard"/>
    <w:link w:val="NurTextZchn"/>
    <w:uiPriority w:val="99"/>
    <w:unhideWhenUsed/>
    <w:rsid w:val="006F05B1"/>
    <w:pPr>
      <w:spacing w:after="0" w:line="240" w:lineRule="auto"/>
    </w:pPr>
    <w:rPr>
      <w:rFonts w:ascii="Consolas" w:hAnsi="Consolas" w:cs="Courier New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6F05B1"/>
    <w:rPr>
      <w:rFonts w:ascii="Consolas" w:hAnsi="Consolas" w:cs="Courier New"/>
      <w:sz w:val="21"/>
      <w:szCs w:val="21"/>
    </w:rPr>
  </w:style>
  <w:style w:type="paragraph" w:customStyle="1" w:styleId="Text">
    <w:name w:val="Text"/>
    <w:rsid w:val="00BB514D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de-DE"/>
    </w:rPr>
  </w:style>
  <w:style w:type="paragraph" w:customStyle="1" w:styleId="Vorspann">
    <w:name w:val="Vorspann"/>
    <w:basedOn w:val="Standard"/>
    <w:uiPriority w:val="99"/>
    <w:qFormat/>
    <w:rsid w:val="000A2AB3"/>
    <w:pPr>
      <w:spacing w:after="0" w:line="360" w:lineRule="auto"/>
      <w:ind w:right="1418"/>
    </w:pPr>
    <w:rPr>
      <w:rFonts w:ascii="Arial" w:eastAsia="Times New Roman" w:hAnsi="Arial" w:cs="Times New Roman"/>
      <w:i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92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vdw.de/additive-kettenreaktionen-in-der-bauteilfertigun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dw.de/additive-kettenreaktionen-in-der-bauteilfertigung/" TargetMode="Externa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etav.de" TargetMode="External"/><Relationship Id="rId2" Type="http://schemas.openxmlformats.org/officeDocument/2006/relationships/hyperlink" Target="http://www.metav.de" TargetMode="External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06F729-AE93-284C-BFD1-138633151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Brocar, Jasmina</cp:lastModifiedBy>
  <cp:revision>3</cp:revision>
  <cp:lastPrinted>2022-04-20T12:14:00Z</cp:lastPrinted>
  <dcterms:created xsi:type="dcterms:W3CDTF">2022-05-03T12:21:00Z</dcterms:created>
  <dcterms:modified xsi:type="dcterms:W3CDTF">2022-05-10T08:34:00Z</dcterms:modified>
</cp:coreProperties>
</file>